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BF" w:rsidRDefault="005A33BF" w:rsidP="005A33BF">
      <w:pPr>
        <w:rPr>
          <w:rFonts w:ascii="Arial" w:hAnsi="Arial" w:cs="Arial"/>
          <w:color w:val="000000"/>
          <w:sz w:val="24"/>
          <w:lang w:val="hr-HR"/>
        </w:rPr>
      </w:pPr>
      <w:bookmarkStart w:id="0" w:name="_GoBack"/>
      <w:bookmarkEnd w:id="0"/>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r>
        <w:rPr>
          <w:rFonts w:ascii="Arial" w:hAnsi="Arial" w:cs="Arial"/>
          <w:color w:val="000000"/>
          <w:sz w:val="24"/>
          <w:lang w:val="hr-HR"/>
        </w:rPr>
        <w:t>Dr.Filipa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ED4476" w:rsidP="005A33BF">
      <w:pPr>
        <w:rPr>
          <w:rFonts w:ascii="Arial" w:hAnsi="Arial" w:cs="Arial"/>
          <w:color w:val="000000"/>
          <w:sz w:val="24"/>
          <w:lang w:val="hr-HR"/>
        </w:rPr>
      </w:pPr>
      <w:r>
        <w:rPr>
          <w:rFonts w:ascii="Arial" w:hAnsi="Arial" w:cs="Arial"/>
          <w:noProof/>
          <w:lang w:val="hr-HR" w:eastAsia="hr-HR"/>
        </w:rPr>
        <mc:AlternateContent>
          <mc:Choice Requires="wps">
            <w:drawing>
              <wp:anchor distT="0" distB="0" distL="0" distR="0" simplePos="0" relativeHeight="251655680" behindDoc="1" locked="0" layoutInCell="1" allowOverlap="1">
                <wp:simplePos x="0" y="0"/>
                <wp:positionH relativeFrom="page">
                  <wp:posOffset>899795</wp:posOffset>
                </wp:positionH>
                <wp:positionV relativeFrom="page">
                  <wp:posOffset>9212580</wp:posOffset>
                </wp:positionV>
                <wp:extent cx="4978400" cy="166370"/>
                <wp:effectExtent l="0" t="0" r="12700" b="508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FF9" w:rsidRDefault="00AF3FF9">
                            <w:pPr>
                              <w:ind w:left="3024"/>
                              <w:rPr>
                                <w:rFonts w:ascii="Arial" w:hAnsi="Arial"/>
                                <w:b/>
                                <w:color w:val="000000"/>
                                <w:spacing w:val="4"/>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AF3FF9" w:rsidRDefault="00AF3FF9">
                      <w:pPr>
                        <w:ind w:left="3024"/>
                        <w:rPr>
                          <w:rFonts w:ascii="Arial" w:hAnsi="Arial"/>
                          <w:b/>
                          <w:color w:val="000000"/>
                          <w:spacing w:val="4"/>
                          <w:sz w:val="21"/>
                          <w:lang w:val="hr-HR"/>
                        </w:rPr>
                      </w:pPr>
                    </w:p>
                  </w:txbxContent>
                </v:textbox>
                <w10:wrap type="square" anchorx="page" anchory="page"/>
              </v:shape>
            </w:pict>
          </mc:Fallback>
        </mc:AlternateConten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/1</w:t>
      </w:r>
      <w:r w:rsidR="00E11552">
        <w:rPr>
          <w:rFonts w:ascii="Arial" w:hAnsi="Arial" w:cs="Arial"/>
          <w:color w:val="000000"/>
          <w:sz w:val="24"/>
          <w:lang w:val="hr-HR"/>
        </w:rPr>
        <w:t>8</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BD2078">
        <w:rPr>
          <w:rFonts w:ascii="Arial" w:hAnsi="Arial" w:cs="Arial"/>
          <w:color w:val="000000"/>
          <w:sz w:val="24"/>
          <w:lang w:val="hr-HR"/>
        </w:rPr>
        <w:t>1</w:t>
      </w:r>
      <w:r w:rsidR="00E11552">
        <w:rPr>
          <w:rFonts w:ascii="Arial" w:hAnsi="Arial" w:cs="Arial"/>
          <w:color w:val="000000"/>
          <w:sz w:val="24"/>
          <w:lang w:val="hr-HR"/>
        </w:rPr>
        <w:t>4</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03/01</w:t>
      </w:r>
      <w:r w:rsidRPr="008C08D3">
        <w:rPr>
          <w:rFonts w:ascii="Arial" w:hAnsi="Arial" w:cs="Arial"/>
          <w:color w:val="000000"/>
          <w:spacing w:val="-4"/>
          <w:w w:val="105"/>
          <w:sz w:val="21"/>
          <w:lang w:val="hr-HR"/>
        </w:rPr>
        <w:t>-1</w:t>
      </w:r>
      <w:r w:rsidR="00491E6D">
        <w:rPr>
          <w:rFonts w:ascii="Arial" w:hAnsi="Arial" w:cs="Arial"/>
          <w:color w:val="000000"/>
          <w:spacing w:val="-4"/>
          <w:w w:val="105"/>
          <w:sz w:val="21"/>
          <w:lang w:val="hr-HR"/>
        </w:rPr>
        <w:t>9</w:t>
      </w:r>
      <w:r w:rsidRPr="008C08D3">
        <w:rPr>
          <w:rFonts w:ascii="Arial" w:hAnsi="Arial" w:cs="Arial"/>
          <w:color w:val="000000"/>
          <w:spacing w:val="-4"/>
          <w:w w:val="105"/>
          <w:sz w:val="21"/>
          <w:lang w:val="hr-HR"/>
        </w:rPr>
        <w:t>-</w:t>
      </w:r>
      <w:r w:rsidR="00491E6D">
        <w:rPr>
          <w:rFonts w:ascii="Arial" w:hAnsi="Arial" w:cs="Arial"/>
          <w:color w:val="000000"/>
          <w:spacing w:val="-4"/>
          <w:w w:val="105"/>
          <w:sz w:val="21"/>
          <w:lang w:val="hr-HR"/>
        </w:rPr>
        <w:t>1</w:t>
      </w:r>
      <w:r w:rsidR="00AF3FF9">
        <w:rPr>
          <w:rFonts w:ascii="Arial" w:hAnsi="Arial" w:cs="Arial"/>
          <w:color w:val="000000"/>
          <w:spacing w:val="-4"/>
          <w:w w:val="105"/>
          <w:sz w:val="21"/>
          <w:lang w:val="hr-HR"/>
        </w:rPr>
        <w:t>4</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AF3FF9">
        <w:rPr>
          <w:rFonts w:ascii="Arial" w:hAnsi="Arial" w:cs="Arial"/>
          <w:color w:val="000000"/>
          <w:w w:val="105"/>
          <w:sz w:val="21"/>
          <w:lang w:val="hr-HR"/>
        </w:rPr>
        <w:t>19</w:t>
      </w:r>
      <w:r w:rsidR="001D6E19">
        <w:rPr>
          <w:rFonts w:ascii="Arial" w:hAnsi="Arial" w:cs="Arial"/>
          <w:color w:val="000000"/>
          <w:w w:val="105"/>
          <w:sz w:val="21"/>
          <w:lang w:val="hr-HR"/>
        </w:rPr>
        <w:t>.</w:t>
      </w:r>
      <w:r w:rsidR="00C231CB">
        <w:rPr>
          <w:rFonts w:ascii="Arial" w:hAnsi="Arial" w:cs="Arial"/>
          <w:color w:val="000000"/>
          <w:w w:val="105"/>
          <w:sz w:val="21"/>
          <w:lang w:val="hr-HR"/>
        </w:rPr>
        <w:t xml:space="preserve"> </w:t>
      </w:r>
      <w:r w:rsidR="00AF3FF9">
        <w:rPr>
          <w:rFonts w:ascii="Arial" w:hAnsi="Arial" w:cs="Arial"/>
          <w:color w:val="000000"/>
          <w:w w:val="105"/>
          <w:sz w:val="21"/>
          <w:lang w:val="hr-HR"/>
        </w:rPr>
        <w:t>srpnja</w:t>
      </w:r>
      <w:r w:rsidR="001F0A20" w:rsidRPr="001F0A20">
        <w:rPr>
          <w:rFonts w:ascii="Arial" w:hAnsi="Arial" w:cs="Arial"/>
          <w:color w:val="000000"/>
          <w:w w:val="105"/>
          <w:sz w:val="21"/>
          <w:lang w:val="hr-HR"/>
        </w:rPr>
        <w:t xml:space="preserve"> 201</w:t>
      </w:r>
      <w:r w:rsidR="00AF3FF9">
        <w:rPr>
          <w:rFonts w:ascii="Arial" w:hAnsi="Arial" w:cs="Arial"/>
          <w:color w:val="000000"/>
          <w:w w:val="105"/>
          <w:sz w:val="21"/>
          <w:lang w:val="hr-HR"/>
        </w:rPr>
        <w:t>9</w:t>
      </w:r>
      <w:r w:rsidR="001F0A20" w:rsidRPr="001F0A20">
        <w:rPr>
          <w:rFonts w:ascii="Arial" w:hAnsi="Arial" w:cs="Arial"/>
          <w:color w:val="000000"/>
          <w:w w:val="105"/>
          <w:sz w:val="21"/>
          <w:lang w:val="hr-HR"/>
        </w:rPr>
        <w:t>.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874879" w:rsidP="008C08D3">
      <w:pPr>
        <w:spacing w:before="432"/>
        <w:ind w:left="1224"/>
        <w:jc w:val="center"/>
        <w:rPr>
          <w:rFonts w:ascii="Arial" w:hAnsi="Arial" w:cs="Arial"/>
          <w:b/>
          <w:color w:val="000000"/>
          <w:sz w:val="28"/>
          <w:lang w:val="hr-HR"/>
        </w:rPr>
      </w:pPr>
      <w:r>
        <w:rPr>
          <w:rFonts w:ascii="Arial" w:hAnsi="Arial" w:cs="Arial"/>
          <w:b/>
          <w:color w:val="000000"/>
          <w:sz w:val="28"/>
          <w:lang w:val="hr-HR"/>
        </w:rPr>
        <w:t>PEKARSKI I MLINARSKI</w:t>
      </w:r>
      <w:r w:rsidR="00C231CB">
        <w:rPr>
          <w:rFonts w:ascii="Arial" w:hAnsi="Arial" w:cs="Arial"/>
          <w:b/>
          <w:color w:val="000000"/>
          <w:sz w:val="28"/>
          <w:lang w:val="hr-HR"/>
        </w:rPr>
        <w:t xml:space="preserve"> PROIZVODI</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a) </w:t>
      </w:r>
      <w:r w:rsidR="00874879">
        <w:rPr>
          <w:rFonts w:ascii="Arial" w:hAnsi="Arial" w:cs="Arial"/>
          <w:b/>
          <w:color w:val="000000"/>
          <w:sz w:val="28"/>
          <w:lang w:val="hr-HR"/>
        </w:rPr>
        <w:t>KRUH I OSTALI PEKARSKI PROIZVODI</w:t>
      </w:r>
      <w:r w:rsidR="008C09AE">
        <w:rPr>
          <w:rFonts w:ascii="Arial" w:hAnsi="Arial" w:cs="Arial"/>
          <w:b/>
          <w:color w:val="000000"/>
          <w:sz w:val="28"/>
          <w:lang w:val="hr-HR"/>
        </w:rPr>
        <w:t xml:space="preserve"> </w:t>
      </w:r>
    </w:p>
    <w:p w:rsidR="0044775F" w:rsidRPr="001F0A20" w:rsidRDefault="0044775F" w:rsidP="008C08D3">
      <w:pPr>
        <w:spacing w:before="432"/>
        <w:ind w:left="1224"/>
        <w:jc w:val="center"/>
        <w:rPr>
          <w:rFonts w:ascii="Arial" w:hAnsi="Arial" w:cs="Arial"/>
          <w:b/>
          <w:color w:val="000000"/>
          <w:sz w:val="28"/>
          <w:lang w:val="hr-HR"/>
        </w:rPr>
      </w:pP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C231CB">
        <w:rPr>
          <w:rFonts w:ascii="Arial" w:hAnsi="Arial" w:cs="Arial"/>
          <w:b/>
          <w:color w:val="000000"/>
          <w:sz w:val="28"/>
          <w:lang w:val="hr-HR"/>
        </w:rPr>
        <w:t>1</w:t>
      </w:r>
      <w:r w:rsidR="00E11552">
        <w:rPr>
          <w:rFonts w:ascii="Arial" w:hAnsi="Arial" w:cs="Arial"/>
          <w:b/>
          <w:color w:val="000000"/>
          <w:sz w:val="28"/>
          <w:lang w:val="hr-HR"/>
        </w:rPr>
        <w:t>5</w:t>
      </w:r>
      <w:r w:rsidR="00F97122">
        <w:rPr>
          <w:rFonts w:ascii="Arial" w:hAnsi="Arial" w:cs="Arial"/>
          <w:b/>
          <w:color w:val="000000"/>
          <w:sz w:val="28"/>
          <w:lang w:val="hr-HR"/>
        </w:rPr>
        <w:t>/1</w:t>
      </w:r>
      <w:r w:rsidR="00E11552">
        <w:rPr>
          <w:rFonts w:ascii="Arial" w:hAnsi="Arial" w:cs="Arial"/>
          <w:b/>
          <w:color w:val="000000"/>
          <w:sz w:val="28"/>
          <w:lang w:val="hr-HR"/>
        </w:rPr>
        <w:t>8</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AF3FF9">
        <w:rPr>
          <w:rFonts w:ascii="Arial" w:hAnsi="Arial" w:cs="Arial"/>
          <w:color w:val="000000"/>
          <w:spacing w:val="11"/>
          <w:sz w:val="21"/>
          <w:lang w:val="hr-HR"/>
        </w:rPr>
        <w:t xml:space="preserve"> </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w:t>
      </w:r>
      <w:r w:rsidR="00AF3FF9">
        <w:rPr>
          <w:rFonts w:ascii="Arial" w:hAnsi="Arial" w:cs="Arial"/>
          <w:color w:val="000000"/>
          <w:spacing w:val="11"/>
          <w:sz w:val="21"/>
          <w:lang w:val="hr-HR"/>
        </w:rPr>
        <w:t xml:space="preserve"> </w:t>
      </w:r>
      <w:r w:rsidR="005A33BF">
        <w:rPr>
          <w:rFonts w:ascii="Arial" w:hAnsi="Arial" w:cs="Arial"/>
          <w:color w:val="000000"/>
          <w:spacing w:val="11"/>
          <w:sz w:val="21"/>
          <w:lang w:val="hr-HR"/>
        </w:rPr>
        <w:t>u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Doma za starije i nemoćne osobe Požega</w:t>
      </w:r>
      <w:r w:rsidR="00AF3FF9">
        <w:rPr>
          <w:rFonts w:ascii="Arial" w:hAnsi="Arial" w:cs="Arial"/>
          <w:color w:val="000000"/>
          <w:spacing w:val="3"/>
          <w:sz w:val="21"/>
          <w:lang w:val="hr-HR"/>
        </w:rPr>
        <w:t xml:space="preserve"> </w:t>
      </w:r>
      <w:hyperlink r:id="rId9" w:history="1">
        <w:r w:rsidR="00C65BCE" w:rsidRPr="008F7D77">
          <w:rPr>
            <w:rStyle w:val="Hiperveza"/>
            <w:rFonts w:ascii="Arial" w:hAnsi="Arial" w:cs="Arial"/>
            <w:spacing w:val="13"/>
            <w:sz w:val="20"/>
            <w:lang w:val="hr-HR"/>
          </w:rPr>
          <w:t>www.dom-pozega.hr</w:t>
        </w:r>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E11552">
        <w:rPr>
          <w:rFonts w:ascii="Arial" w:hAnsi="Arial" w:cs="Arial"/>
          <w:color w:val="000000"/>
          <w:spacing w:val="-10"/>
          <w:sz w:val="21"/>
          <w:lang w:val="hr-HR"/>
        </w:rPr>
        <w:t xml:space="preserve"> </w:t>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r w:rsidR="00AF3FF9">
        <w:rPr>
          <w:rFonts w:ascii="Arial" w:hAnsi="Arial" w:cs="Arial"/>
          <w:color w:val="000000"/>
          <w:spacing w:val="-2"/>
          <w:sz w:val="21"/>
          <w:lang w:val="hr-HR"/>
        </w:rPr>
        <w:t xml:space="preserve"> </w:t>
      </w:r>
      <w:r w:rsidR="00C65BCE">
        <w:rPr>
          <w:rFonts w:ascii="Arial" w:hAnsi="Arial" w:cs="Arial"/>
          <w:color w:val="000000"/>
          <w:spacing w:val="4"/>
          <w:sz w:val="21"/>
          <w:lang w:val="hr-HR"/>
        </w:rPr>
        <w:t xml:space="preserve">Dr.Filipa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10"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C85388" w:rsidRPr="00E60CA5" w:rsidRDefault="00C85388" w:rsidP="00C85388">
      <w:r>
        <w:t xml:space="preserve">Kontakt:      </w:t>
      </w:r>
      <w:r w:rsidRPr="00E60CA5">
        <w:t>Vladimir Mazal</w:t>
      </w:r>
    </w:p>
    <w:p w:rsidR="00C85388" w:rsidRPr="00C85388" w:rsidRDefault="00C85388" w:rsidP="00C85388">
      <w:pPr>
        <w:rPr>
          <w:lang w:val="hr-HR"/>
        </w:rPr>
      </w:pPr>
      <w:r w:rsidRPr="00E60CA5">
        <w:t>Telefon:</w:t>
      </w:r>
      <w:r w:rsidRPr="00E60CA5">
        <w:tab/>
        <w:t>034/271-311</w:t>
      </w:r>
      <w:r>
        <w:t>,</w:t>
      </w:r>
      <w:r w:rsidRPr="00C85388">
        <w:rPr>
          <w:rFonts w:ascii="Arial" w:eastAsia="Lucida Sans Unicode" w:hAnsi="Arial" w:cs="Arial"/>
          <w:kern w:val="1"/>
          <w:sz w:val="24"/>
          <w:szCs w:val="24"/>
          <w:lang w:val="hr-HR" w:eastAsia="zh-CN"/>
        </w:rPr>
        <w:t xml:space="preserve"> </w:t>
      </w:r>
      <w:r w:rsidRPr="00C85388">
        <w:rPr>
          <w:lang w:val="hr-HR"/>
        </w:rPr>
        <w:t>Mob: 099 624 3864</w:t>
      </w:r>
    </w:p>
    <w:p w:rsidR="00C85388" w:rsidRPr="00E60CA5" w:rsidRDefault="00DC4BF2" w:rsidP="00C85388">
      <w:r>
        <w:t xml:space="preserve">  </w:t>
      </w:r>
      <w:r w:rsidR="00C85388" w:rsidRPr="00E60CA5">
        <w:t>Telefaks:</w:t>
      </w:r>
      <w:r w:rsidR="00C85388" w:rsidRPr="00E60CA5">
        <w:tab/>
        <w:t>034/271-311</w:t>
      </w:r>
    </w:p>
    <w:p w:rsidR="00C85388" w:rsidRPr="00E60CA5" w:rsidRDefault="00C85388" w:rsidP="00C85388">
      <w:r w:rsidRPr="00E60CA5">
        <w:t>e-mail:</w:t>
      </w:r>
      <w:r w:rsidRPr="00C85388">
        <w:rPr>
          <w:u w:val="single"/>
        </w:rPr>
        <w:t>ekonom@dom-pozega.hr</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u planu nabave roba, radova i usluga u 201</w:t>
      </w:r>
      <w:r w:rsidR="00AF3FF9">
        <w:rPr>
          <w:rFonts w:ascii="Arial" w:hAnsi="Arial" w:cs="Arial"/>
          <w:b/>
          <w:color w:val="000000"/>
          <w:spacing w:val="4"/>
          <w:sz w:val="21"/>
          <w:lang w:val="hr-HR"/>
        </w:rPr>
        <w:t>9</w:t>
      </w:r>
      <w:r w:rsidR="00C86DD7" w:rsidRPr="001F620E">
        <w:rPr>
          <w:rFonts w:ascii="Arial" w:hAnsi="Arial" w:cs="Arial"/>
          <w:b/>
          <w:color w:val="000000"/>
          <w:spacing w:val="4"/>
          <w:sz w:val="21"/>
          <w:lang w:val="hr-HR"/>
        </w:rPr>
        <w:t xml:space="preserve">. </w:t>
      </w:r>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r w:rsidR="00C231CB">
        <w:rPr>
          <w:rFonts w:ascii="Arial" w:hAnsi="Arial" w:cs="Arial"/>
          <w:b/>
          <w:color w:val="000000"/>
          <w:spacing w:val="4"/>
          <w:sz w:val="21"/>
          <w:lang w:val="hr-HR"/>
        </w:rPr>
        <w:t>1</w:t>
      </w:r>
      <w:r w:rsidR="00E11552">
        <w:rPr>
          <w:rFonts w:ascii="Arial" w:hAnsi="Arial" w:cs="Arial"/>
          <w:b/>
          <w:color w:val="000000"/>
          <w:spacing w:val="4"/>
          <w:sz w:val="21"/>
          <w:lang w:val="hr-HR"/>
        </w:rPr>
        <w:t>5/</w:t>
      </w:r>
      <w:r w:rsidR="00D52AB0">
        <w:rPr>
          <w:rFonts w:ascii="Arial" w:hAnsi="Arial" w:cs="Arial"/>
          <w:b/>
          <w:color w:val="000000"/>
          <w:spacing w:val="4"/>
          <w:sz w:val="21"/>
          <w:lang w:val="hr-HR"/>
        </w:rPr>
        <w:t>1</w:t>
      </w:r>
      <w:r w:rsidR="00E11552">
        <w:rPr>
          <w:rFonts w:ascii="Arial" w:hAnsi="Arial" w:cs="Arial"/>
          <w:b/>
          <w:color w:val="000000"/>
          <w:spacing w:val="4"/>
          <w:sz w:val="21"/>
          <w:lang w:val="hr-HR"/>
        </w:rPr>
        <w:t>8</w:t>
      </w:r>
      <w:r w:rsidR="008C08D3" w:rsidRPr="001F620E">
        <w:rPr>
          <w:rFonts w:ascii="Arial" w:hAnsi="Arial" w:cs="Arial"/>
          <w:b/>
          <w:color w:val="000000"/>
          <w:spacing w:val="4"/>
          <w:sz w:val="21"/>
          <w:lang w:val="hr-HR"/>
        </w:rPr>
        <w:t xml:space="preserve"> </w:t>
      </w:r>
    </w:p>
    <w:p w:rsidR="007B5FDC" w:rsidRDefault="007B5FDC"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Pr>
          <w:rFonts w:ascii="Arial" w:hAnsi="Arial" w:cs="Arial"/>
          <w:b/>
          <w:color w:val="000000"/>
          <w:spacing w:val="4"/>
          <w:sz w:val="21"/>
          <w:lang w:val="hr-HR"/>
        </w:rPr>
        <w:t>Procijenjena vrijednost predmeta nabave</w:t>
      </w:r>
      <w:r w:rsidR="00AF3FF9">
        <w:rPr>
          <w:rFonts w:ascii="Arial" w:hAnsi="Arial" w:cs="Arial"/>
          <w:b/>
          <w:color w:val="000000"/>
          <w:spacing w:val="4"/>
          <w:sz w:val="21"/>
          <w:lang w:val="hr-HR"/>
        </w:rPr>
        <w:t xml:space="preserve"> za grupu a)</w:t>
      </w:r>
      <w:r w:rsidRPr="00937068">
        <w:rPr>
          <w:rFonts w:ascii="Arial" w:hAnsi="Arial" w:cs="Arial"/>
          <w:b/>
          <w:color w:val="000000"/>
          <w:spacing w:val="4"/>
          <w:sz w:val="21"/>
          <w:lang w:val="hr-HR"/>
        </w:rPr>
        <w:t xml:space="preserve">: </w:t>
      </w:r>
      <w:r w:rsidR="00E11552" w:rsidRPr="00AF3FF9">
        <w:rPr>
          <w:rFonts w:ascii="Arial" w:hAnsi="Arial" w:cs="Arial"/>
          <w:color w:val="000000"/>
          <w:spacing w:val="4"/>
          <w:sz w:val="21"/>
          <w:lang w:val="hr-HR"/>
        </w:rPr>
        <w:t>8</w:t>
      </w:r>
      <w:r w:rsidR="00AF3FF9" w:rsidRPr="00AF3FF9">
        <w:rPr>
          <w:rFonts w:ascii="Arial" w:hAnsi="Arial" w:cs="Arial"/>
          <w:color w:val="000000"/>
          <w:spacing w:val="4"/>
          <w:sz w:val="21"/>
          <w:lang w:val="hr-HR"/>
        </w:rPr>
        <w:t>7</w:t>
      </w:r>
      <w:r w:rsidR="00C231CB" w:rsidRPr="00AF3FF9">
        <w:rPr>
          <w:rFonts w:ascii="Arial" w:hAnsi="Arial" w:cs="Arial"/>
          <w:color w:val="000000"/>
          <w:spacing w:val="4"/>
          <w:sz w:val="21"/>
          <w:lang w:val="hr-HR"/>
        </w:rPr>
        <w:t>.</w:t>
      </w:r>
      <w:r w:rsidR="00874879" w:rsidRPr="00AF3FF9">
        <w:rPr>
          <w:rFonts w:ascii="Arial" w:hAnsi="Arial" w:cs="Arial"/>
          <w:color w:val="000000"/>
          <w:spacing w:val="4"/>
          <w:sz w:val="21"/>
          <w:lang w:val="hr-HR"/>
        </w:rPr>
        <w:t>00</w:t>
      </w:r>
      <w:r w:rsidR="00C231CB" w:rsidRPr="00AF3FF9">
        <w:rPr>
          <w:rFonts w:ascii="Arial" w:hAnsi="Arial" w:cs="Arial"/>
          <w:color w:val="000000"/>
          <w:spacing w:val="4"/>
          <w:sz w:val="21"/>
          <w:lang w:val="hr-HR"/>
        </w:rPr>
        <w:t>0,</w:t>
      </w:r>
      <w:r w:rsidR="0044775F" w:rsidRPr="00AF3FF9">
        <w:rPr>
          <w:rFonts w:ascii="Arial" w:hAnsi="Arial" w:cs="Arial"/>
          <w:color w:val="000000"/>
          <w:spacing w:val="4"/>
          <w:sz w:val="21"/>
          <w:lang w:val="hr-HR"/>
        </w:rPr>
        <w:t>00</w:t>
      </w:r>
      <w:r w:rsidR="00A04058" w:rsidRPr="00AF3FF9">
        <w:rPr>
          <w:rFonts w:ascii="Arial" w:hAnsi="Arial" w:cs="Arial"/>
          <w:color w:val="000000"/>
          <w:spacing w:val="4"/>
          <w:sz w:val="21"/>
          <w:lang w:val="hr-HR"/>
        </w:rPr>
        <w:t xml:space="preserve"> kn bez PDV-a</w:t>
      </w:r>
      <w:r w:rsidRPr="007B5FDC">
        <w:rPr>
          <w:rFonts w:ascii="Arial" w:hAnsi="Arial" w:cs="Arial"/>
          <w:color w:val="000000"/>
          <w:spacing w:val="4"/>
          <w:sz w:val="21"/>
          <w:lang w:val="hr-HR"/>
        </w:rPr>
        <w:t xml:space="preserve"> </w:t>
      </w:r>
      <w:r w:rsidR="00AF3FF9">
        <w:rPr>
          <w:rFonts w:ascii="Arial" w:hAnsi="Arial" w:cs="Arial"/>
          <w:color w:val="000000"/>
          <w:spacing w:val="4"/>
          <w:sz w:val="21"/>
          <w:lang w:val="hr-HR"/>
        </w:rPr>
        <w:t>za 2019.godinu, a za 1.8.2019.-31.12.2019.36.250 kn bez PDV-a</w:t>
      </w:r>
    </w:p>
    <w:p w:rsidR="007B5FDC" w:rsidRDefault="00E11552" w:rsidP="007B5FDC">
      <w:pPr>
        <w:tabs>
          <w:tab w:val="decimal" w:pos="432"/>
          <w:tab w:val="decimal" w:pos="504"/>
        </w:tabs>
        <w:spacing w:before="288"/>
        <w:ind w:right="2448"/>
        <w:rPr>
          <w:rFonts w:ascii="Arial" w:hAnsi="Arial" w:cs="Arial"/>
          <w:b/>
          <w:color w:val="000000"/>
          <w:spacing w:val="20"/>
          <w:sz w:val="20"/>
          <w:lang w:val="hr-HR"/>
        </w:rPr>
      </w:pPr>
      <w:r>
        <w:rPr>
          <w:rFonts w:ascii="Arial" w:hAnsi="Arial" w:cs="Arial"/>
          <w:b/>
          <w:color w:val="000000"/>
          <w:spacing w:val="20"/>
          <w:sz w:val="20"/>
          <w:lang w:val="hr-HR"/>
        </w:rPr>
        <w:t>6</w:t>
      </w:r>
      <w:r w:rsidR="007B5FDC">
        <w:rPr>
          <w:rFonts w:ascii="Arial" w:hAnsi="Arial" w:cs="Arial"/>
          <w:b/>
          <w:color w:val="000000"/>
          <w:spacing w:val="20"/>
          <w:sz w:val="20"/>
          <w:lang w:val="hr-HR"/>
        </w:rPr>
        <w:t xml:space="preserve">.   </w:t>
      </w:r>
      <w:r w:rsidR="007B5FDC" w:rsidRPr="007B5FDC">
        <w:rPr>
          <w:rFonts w:ascii="Arial" w:hAnsi="Arial" w:cs="Arial"/>
          <w:b/>
          <w:color w:val="000000"/>
          <w:spacing w:val="20"/>
          <w:sz w:val="20"/>
          <w:lang w:val="hr-HR"/>
        </w:rPr>
        <w:t xml:space="preserve">Način realizacije jednostavne nabave: </w:t>
      </w:r>
    </w:p>
    <w:p w:rsidR="00937068" w:rsidRPr="00937068" w:rsidRDefault="007B5FDC" w:rsidP="00937068">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r w:rsidR="00937068" w:rsidRPr="00937068">
        <w:rPr>
          <w:rFonts w:ascii="Arial" w:hAnsi="Arial" w:cs="Arial"/>
          <w:color w:val="000000"/>
          <w:spacing w:val="3"/>
          <w:sz w:val="21"/>
          <w:lang w:val="hr-HR"/>
        </w:rPr>
        <w:t xml:space="preserve"> za razdoblje 01.0</w:t>
      </w:r>
      <w:r w:rsidR="00AF3FF9">
        <w:rPr>
          <w:rFonts w:ascii="Arial" w:hAnsi="Arial" w:cs="Arial"/>
          <w:color w:val="000000"/>
          <w:spacing w:val="3"/>
          <w:sz w:val="21"/>
          <w:lang w:val="hr-HR"/>
        </w:rPr>
        <w:t>8</w:t>
      </w:r>
      <w:r w:rsidR="00937068" w:rsidRPr="00937068">
        <w:rPr>
          <w:rFonts w:ascii="Arial" w:hAnsi="Arial" w:cs="Arial"/>
          <w:color w:val="000000"/>
          <w:spacing w:val="3"/>
          <w:sz w:val="21"/>
          <w:lang w:val="hr-HR"/>
        </w:rPr>
        <w:t>.-31.12.2019..</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w:t>
      </w:r>
    </w:p>
    <w:p w:rsidR="00957753" w:rsidRPr="00E11552" w:rsidRDefault="00E11552" w:rsidP="00E11552">
      <w:pPr>
        <w:tabs>
          <w:tab w:val="left" w:pos="142"/>
          <w:tab w:val="decimal" w:pos="360"/>
          <w:tab w:val="decimal" w:pos="504"/>
        </w:tabs>
        <w:spacing w:before="252"/>
        <w:rPr>
          <w:rFonts w:ascii="Arial" w:hAnsi="Arial" w:cs="Arial"/>
          <w:b/>
          <w:color w:val="000000"/>
          <w:spacing w:val="16"/>
          <w:sz w:val="20"/>
          <w:lang w:val="hr-HR"/>
        </w:rPr>
      </w:pPr>
      <w:r>
        <w:rPr>
          <w:rFonts w:ascii="Arial" w:hAnsi="Arial" w:cs="Arial"/>
          <w:b/>
          <w:color w:val="000000"/>
          <w:spacing w:val="16"/>
          <w:sz w:val="20"/>
          <w:lang w:val="hr-HR"/>
        </w:rPr>
        <w:t>7.</w:t>
      </w:r>
      <w:r w:rsidR="001F0A20" w:rsidRPr="00E11552">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874879">
        <w:rPr>
          <w:rFonts w:ascii="Arial" w:hAnsi="Arial" w:cs="Arial"/>
          <w:b/>
          <w:color w:val="000000"/>
          <w:spacing w:val="7"/>
          <w:sz w:val="21"/>
          <w:lang w:val="hr-HR"/>
        </w:rPr>
        <w:t>Pekarskih i mlinarskih proizvoda</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w:t>
      </w:r>
      <w:r w:rsidR="00AF3FF9">
        <w:rPr>
          <w:rFonts w:ascii="Arial" w:hAnsi="Arial" w:cs="Arial"/>
          <w:color w:val="000000"/>
          <w:spacing w:val="7"/>
          <w:sz w:val="21"/>
          <w:lang w:val="hr-HR"/>
        </w:rPr>
        <w:t>ku</w:t>
      </w:r>
      <w:r w:rsidRPr="00C231CB">
        <w:rPr>
          <w:rFonts w:ascii="Arial" w:hAnsi="Arial" w:cs="Arial"/>
          <w:color w:val="000000"/>
          <w:spacing w:val="7"/>
          <w:sz w:val="21"/>
          <w:lang w:val="hr-HR"/>
        </w:rPr>
        <w:t xml:space="preserve"> koji </w:t>
      </w:r>
      <w:r w:rsidR="00AF3FF9">
        <w:rPr>
          <w:rFonts w:ascii="Arial" w:hAnsi="Arial" w:cs="Arial"/>
          <w:color w:val="000000"/>
          <w:spacing w:val="7"/>
          <w:sz w:val="21"/>
          <w:lang w:val="hr-HR"/>
        </w:rPr>
        <w:t>je</w:t>
      </w:r>
      <w:r w:rsidRPr="00C231CB">
        <w:rPr>
          <w:rFonts w:ascii="Arial" w:hAnsi="Arial" w:cs="Arial"/>
          <w:color w:val="000000"/>
          <w:spacing w:val="7"/>
          <w:sz w:val="21"/>
          <w:lang w:val="hr-HR"/>
        </w:rPr>
        <w:t xml:space="preserve"> prilog </w:t>
      </w:r>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 xml:space="preserve">  </w:t>
      </w:r>
      <w:r w:rsidRPr="00C231CB">
        <w:rPr>
          <w:rFonts w:ascii="Arial" w:hAnsi="Arial" w:cs="Arial"/>
          <w:color w:val="000000"/>
          <w:sz w:val="21"/>
          <w:lang w:val="hr-HR"/>
        </w:rPr>
        <w:t>ovoga Poziva.</w:t>
      </w:r>
    </w:p>
    <w:p w:rsidR="00957753" w:rsidRPr="00E11552" w:rsidRDefault="00E11552" w:rsidP="00E11552">
      <w:pPr>
        <w:tabs>
          <w:tab w:val="decimal" w:pos="432"/>
          <w:tab w:val="decimal" w:pos="504"/>
        </w:tabs>
        <w:spacing w:before="252"/>
        <w:rPr>
          <w:rFonts w:ascii="Arial" w:hAnsi="Arial" w:cs="Arial"/>
          <w:b/>
          <w:color w:val="000000"/>
          <w:spacing w:val="13"/>
          <w:sz w:val="20"/>
          <w:lang w:val="hr-HR"/>
        </w:rPr>
      </w:pPr>
      <w:r>
        <w:rPr>
          <w:rFonts w:ascii="Arial" w:hAnsi="Arial" w:cs="Arial"/>
          <w:b/>
          <w:color w:val="000000"/>
          <w:spacing w:val="13"/>
          <w:sz w:val="20"/>
          <w:lang w:val="hr-HR"/>
        </w:rPr>
        <w:t>8.</w:t>
      </w:r>
      <w:r w:rsidR="001F0A20" w:rsidRPr="00E11552">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AF3FF9">
        <w:rPr>
          <w:rFonts w:ascii="Arial" w:hAnsi="Arial" w:cs="Arial"/>
          <w:color w:val="000000"/>
          <w:spacing w:val="5"/>
          <w:sz w:val="21"/>
          <w:lang w:val="hr-HR"/>
        </w:rPr>
        <w:t>ku</w:t>
      </w:r>
      <w:r w:rsidRPr="001F0A20">
        <w:rPr>
          <w:rFonts w:ascii="Arial" w:hAnsi="Arial" w:cs="Arial"/>
          <w:color w:val="000000"/>
          <w:spacing w:val="5"/>
          <w:sz w:val="21"/>
          <w:lang w:val="hr-HR"/>
        </w:rPr>
        <w:t xml:space="preserve"> koji </w:t>
      </w:r>
      <w:r w:rsidR="00AF3FF9">
        <w:rPr>
          <w:rFonts w:ascii="Arial" w:hAnsi="Arial" w:cs="Arial"/>
          <w:color w:val="000000"/>
          <w:spacing w:val="5"/>
          <w:sz w:val="21"/>
          <w:lang w:val="hr-HR"/>
        </w:rPr>
        <w:t>je</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 xml:space="preserve"> </w:t>
      </w:r>
      <w:r w:rsidRPr="00A771F5">
        <w:rPr>
          <w:rFonts w:ascii="Arial" w:hAnsi="Arial" w:cs="Arial"/>
          <w:color w:val="000000"/>
          <w:sz w:val="21"/>
          <w:lang w:val="hr-HR"/>
        </w:rPr>
        <w:t>ovog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E11552" w:rsidRDefault="00E11552" w:rsidP="00E11552">
      <w:pPr>
        <w:tabs>
          <w:tab w:val="left" w:pos="720"/>
        </w:tabs>
        <w:rPr>
          <w:rFonts w:ascii="Arial" w:hAnsi="Arial" w:cs="Arial"/>
          <w:b/>
          <w:color w:val="000000"/>
          <w:w w:val="105"/>
          <w:sz w:val="21"/>
          <w:lang w:val="hr-HR"/>
        </w:rPr>
      </w:pPr>
      <w:r w:rsidRPr="00E11552">
        <w:rPr>
          <w:rFonts w:ascii="Arial" w:hAnsi="Arial" w:cs="Arial"/>
          <w:b/>
          <w:color w:val="000000"/>
          <w:w w:val="105"/>
          <w:sz w:val="21"/>
          <w:lang w:val="hr-HR"/>
        </w:rPr>
        <w:lastRenderedPageBreak/>
        <w:t>9.</w:t>
      </w:r>
      <w:r w:rsidR="001F0A20" w:rsidRPr="00E11552">
        <w:rPr>
          <w:rFonts w:ascii="Arial" w:hAnsi="Arial" w:cs="Arial"/>
          <w:b/>
          <w:color w:val="000000"/>
          <w:w w:val="105"/>
          <w:sz w:val="21"/>
          <w:lang w:val="hr-HR"/>
        </w:rPr>
        <w:t>Mjest</w:t>
      </w:r>
      <w:r w:rsidR="00874879" w:rsidRPr="00E11552">
        <w:rPr>
          <w:rFonts w:ascii="Arial" w:hAnsi="Arial" w:cs="Arial"/>
          <w:b/>
          <w:color w:val="000000"/>
          <w:w w:val="105"/>
          <w:sz w:val="21"/>
          <w:lang w:val="hr-HR"/>
        </w:rPr>
        <w:t>o</w:t>
      </w:r>
      <w:r w:rsidR="001F0A20" w:rsidRPr="00E11552">
        <w:rPr>
          <w:rFonts w:ascii="Arial" w:hAnsi="Arial" w:cs="Arial"/>
          <w:b/>
          <w:color w:val="000000"/>
          <w:w w:val="105"/>
          <w:sz w:val="21"/>
          <w:lang w:val="hr-HR"/>
        </w:rPr>
        <w:t xml:space="preserve"> isporuke </w:t>
      </w:r>
    </w:p>
    <w:p w:rsidR="00957753" w:rsidRPr="004C6B4D" w:rsidRDefault="00C44873" w:rsidP="004C6B4D">
      <w:pPr>
        <w:rPr>
          <w:rFonts w:ascii="Arial" w:hAnsi="Arial" w:cs="Arial"/>
          <w:b/>
          <w:color w:val="000000"/>
          <w:w w:val="105"/>
          <w:sz w:val="21"/>
          <w:lang w:val="hr-HR"/>
        </w:rPr>
      </w:pPr>
      <w:r w:rsidRPr="008C08D3">
        <w:rPr>
          <w:rFonts w:ascii="Arial" w:hAnsi="Arial" w:cs="Arial"/>
          <w:color w:val="000000"/>
          <w:sz w:val="20"/>
          <w:lang w:val="hr-HR"/>
        </w:rPr>
        <w:t>Dom za starije i nemoćne osobe Požega, Dr.Filipa Potrebice 2a, 34000 Požega</w:t>
      </w:r>
      <w:r w:rsidR="00874879">
        <w:rPr>
          <w:rFonts w:ascii="Arial" w:hAnsi="Arial" w:cs="Arial"/>
          <w:color w:val="000000"/>
          <w:sz w:val="20"/>
          <w:lang w:val="hr-HR"/>
        </w:rPr>
        <w:t>, skladište Doma</w:t>
      </w:r>
      <w:r w:rsidR="00962EAC" w:rsidRPr="008C08D3">
        <w:rPr>
          <w:rFonts w:ascii="Arial" w:hAnsi="Arial" w:cs="Arial"/>
          <w:color w:val="000000"/>
          <w:sz w:val="20"/>
          <w:lang w:val="hr-HR"/>
        </w:rPr>
        <w:t>.</w:t>
      </w:r>
    </w:p>
    <w:p w:rsidR="00957753" w:rsidRPr="00E11552" w:rsidRDefault="00E11552" w:rsidP="00E11552">
      <w:pPr>
        <w:tabs>
          <w:tab w:val="decimal" w:pos="504"/>
          <w:tab w:val="decimal" w:pos="4532"/>
        </w:tabs>
        <w:spacing w:before="540"/>
        <w:ind w:right="504"/>
        <w:rPr>
          <w:rFonts w:ascii="Arial" w:hAnsi="Arial" w:cs="Arial"/>
          <w:b/>
          <w:color w:val="000000"/>
          <w:spacing w:val="9"/>
          <w:w w:val="105"/>
          <w:sz w:val="21"/>
          <w:lang w:val="hr-HR"/>
        </w:rPr>
      </w:pPr>
      <w:r>
        <w:rPr>
          <w:rFonts w:ascii="Arial" w:hAnsi="Arial" w:cs="Arial"/>
          <w:b/>
          <w:color w:val="000000"/>
          <w:spacing w:val="9"/>
          <w:w w:val="105"/>
          <w:sz w:val="21"/>
          <w:lang w:val="hr-HR"/>
        </w:rPr>
        <w:t>10.</w:t>
      </w:r>
      <w:r w:rsidR="001F0A20" w:rsidRPr="00E11552">
        <w:rPr>
          <w:rFonts w:ascii="Arial" w:hAnsi="Arial" w:cs="Arial"/>
          <w:b/>
          <w:color w:val="000000"/>
          <w:spacing w:val="9"/>
          <w:w w:val="105"/>
          <w:sz w:val="21"/>
          <w:lang w:val="hr-HR"/>
        </w:rPr>
        <w:t xml:space="preserve">Datum, vrijeme i mjesto dostave ponuda: </w:t>
      </w:r>
      <w:r w:rsidR="001F0A20" w:rsidRPr="00E11552">
        <w:rPr>
          <w:rFonts w:ascii="Arial" w:hAnsi="Arial" w:cs="Arial"/>
          <w:color w:val="000000"/>
          <w:spacing w:val="-7"/>
          <w:sz w:val="20"/>
          <w:lang w:val="hr-HR"/>
        </w:rPr>
        <w:t xml:space="preserve">Ponude moraju biti dostavljene bez obzira na način dostave, na adresu: </w:t>
      </w:r>
      <w:r w:rsidR="00C44873" w:rsidRPr="00E11552">
        <w:rPr>
          <w:rFonts w:ascii="Arial" w:hAnsi="Arial" w:cs="Arial"/>
          <w:color w:val="000000"/>
          <w:spacing w:val="-7"/>
          <w:sz w:val="20"/>
          <w:lang w:val="hr-HR"/>
        </w:rPr>
        <w:t xml:space="preserve">Dom za starije i nemoćne osobe Požega, Dr.Filipa Potrebice 2a, 34000 </w:t>
      </w:r>
      <w:r w:rsidR="00C44873" w:rsidRPr="00E11552">
        <w:rPr>
          <w:rFonts w:ascii="Arial" w:hAnsi="Arial" w:cs="Arial"/>
          <w:b/>
          <w:color w:val="000000"/>
          <w:spacing w:val="-7"/>
          <w:sz w:val="20"/>
          <w:lang w:val="hr-HR"/>
        </w:rPr>
        <w:t>Požega</w:t>
      </w:r>
      <w:r w:rsidR="001F0A20" w:rsidRPr="00E11552">
        <w:rPr>
          <w:rFonts w:ascii="Arial" w:hAnsi="Arial" w:cs="Arial"/>
          <w:b/>
          <w:color w:val="000000"/>
          <w:spacing w:val="-6"/>
          <w:sz w:val="20"/>
          <w:lang w:val="hr-HR"/>
        </w:rPr>
        <w:t xml:space="preserve">, </w:t>
      </w:r>
      <w:r w:rsidR="00C44873" w:rsidRPr="00E11552">
        <w:rPr>
          <w:rFonts w:ascii="Arial" w:hAnsi="Arial" w:cs="Arial"/>
          <w:b/>
          <w:color w:val="000000"/>
          <w:spacing w:val="-6"/>
          <w:sz w:val="20"/>
          <w:lang w:val="hr-HR"/>
        </w:rPr>
        <w:t xml:space="preserve">do </w:t>
      </w:r>
      <w:r w:rsidR="00AF3FF9">
        <w:rPr>
          <w:rFonts w:ascii="Arial" w:hAnsi="Arial" w:cs="Arial"/>
          <w:b/>
          <w:color w:val="000000"/>
          <w:spacing w:val="-6"/>
          <w:sz w:val="20"/>
          <w:lang w:val="hr-HR"/>
        </w:rPr>
        <w:t>29</w:t>
      </w:r>
      <w:r w:rsidR="00513DBB" w:rsidRPr="00E11552">
        <w:rPr>
          <w:rFonts w:ascii="Arial" w:hAnsi="Arial" w:cs="Arial"/>
          <w:b/>
          <w:color w:val="000000"/>
          <w:spacing w:val="-6"/>
          <w:sz w:val="20"/>
          <w:lang w:val="hr-HR"/>
        </w:rPr>
        <w:t>.</w:t>
      </w:r>
      <w:r w:rsidR="00432571" w:rsidRPr="00E11552">
        <w:rPr>
          <w:rFonts w:ascii="Arial" w:hAnsi="Arial" w:cs="Arial"/>
          <w:b/>
          <w:color w:val="000000"/>
          <w:spacing w:val="-6"/>
          <w:sz w:val="20"/>
          <w:lang w:val="hr-HR"/>
        </w:rPr>
        <w:t xml:space="preserve"> </w:t>
      </w:r>
      <w:r w:rsidR="00AF3FF9">
        <w:rPr>
          <w:rFonts w:ascii="Arial" w:hAnsi="Arial" w:cs="Arial"/>
          <w:b/>
          <w:color w:val="000000"/>
          <w:spacing w:val="-6"/>
          <w:sz w:val="20"/>
          <w:lang w:val="hr-HR"/>
        </w:rPr>
        <w:t>srpnja</w:t>
      </w:r>
      <w:r w:rsidR="00513DBB" w:rsidRPr="00E11552">
        <w:rPr>
          <w:rFonts w:ascii="Arial" w:hAnsi="Arial" w:cs="Arial"/>
          <w:b/>
          <w:color w:val="000000"/>
          <w:spacing w:val="-6"/>
          <w:sz w:val="20"/>
          <w:lang w:val="hr-HR"/>
        </w:rPr>
        <w:t xml:space="preserve"> </w:t>
      </w:r>
      <w:r w:rsidR="001F0A20" w:rsidRPr="00E11552">
        <w:rPr>
          <w:rFonts w:ascii="Arial" w:hAnsi="Arial" w:cs="Arial"/>
          <w:b/>
          <w:color w:val="000000"/>
          <w:spacing w:val="-6"/>
          <w:sz w:val="20"/>
          <w:lang w:val="hr-HR"/>
        </w:rPr>
        <w:t>201</w:t>
      </w:r>
      <w:r w:rsidR="00AF3FF9">
        <w:rPr>
          <w:rFonts w:ascii="Arial" w:hAnsi="Arial" w:cs="Arial"/>
          <w:b/>
          <w:color w:val="000000"/>
          <w:spacing w:val="-6"/>
          <w:sz w:val="20"/>
          <w:lang w:val="hr-HR"/>
        </w:rPr>
        <w:t>9</w:t>
      </w:r>
      <w:r w:rsidR="001F0A20" w:rsidRPr="00E11552">
        <w:rPr>
          <w:rFonts w:ascii="Arial" w:hAnsi="Arial" w:cs="Arial"/>
          <w:b/>
          <w:color w:val="000000"/>
          <w:spacing w:val="-6"/>
          <w:sz w:val="20"/>
          <w:lang w:val="hr-HR"/>
        </w:rPr>
        <w:t>. godine do 1</w:t>
      </w:r>
      <w:r w:rsidR="003923EA">
        <w:rPr>
          <w:rFonts w:ascii="Arial" w:hAnsi="Arial" w:cs="Arial"/>
          <w:b/>
          <w:color w:val="000000"/>
          <w:spacing w:val="-6"/>
          <w:sz w:val="20"/>
          <w:lang w:val="hr-HR"/>
        </w:rPr>
        <w:t>0</w:t>
      </w:r>
      <w:r w:rsidR="001F0A20" w:rsidRPr="00E11552">
        <w:rPr>
          <w:rFonts w:ascii="Arial" w:hAnsi="Arial" w:cs="Arial"/>
          <w:b/>
          <w:color w:val="000000"/>
          <w:spacing w:val="-6"/>
          <w:sz w:val="20"/>
          <w:lang w:val="hr-HR"/>
        </w:rPr>
        <w:t>:00 sati.</w:t>
      </w:r>
    </w:p>
    <w:p w:rsidR="00957753" w:rsidRPr="001F0A20" w:rsidRDefault="00C44873">
      <w:pPr>
        <w:spacing w:before="288"/>
        <w:rPr>
          <w:rFonts w:ascii="Arial" w:hAnsi="Arial" w:cs="Arial"/>
          <w:color w:val="000000"/>
          <w:spacing w:val="-4"/>
          <w:sz w:val="20"/>
          <w:lang w:val="hr-HR"/>
        </w:rPr>
      </w:pPr>
      <w:r w:rsidRPr="00A771F5">
        <w:rPr>
          <w:rFonts w:ascii="Arial" w:hAnsi="Arial" w:cs="Arial"/>
          <w:color w:val="000000"/>
          <w:spacing w:val="-2"/>
          <w:sz w:val="20"/>
          <w:lang w:val="hr-HR"/>
        </w:rPr>
        <w:t>Otvaranje ponuda nije javno.</w:t>
      </w:r>
    </w:p>
    <w:p w:rsidR="00957753" w:rsidRPr="001F0A20" w:rsidRDefault="00E11552" w:rsidP="00E11552">
      <w:pPr>
        <w:tabs>
          <w:tab w:val="decimal" w:pos="504"/>
          <w:tab w:val="decimal" w:pos="4532"/>
        </w:tabs>
        <w:spacing w:before="252"/>
        <w:rPr>
          <w:rFonts w:ascii="Arial" w:hAnsi="Arial" w:cs="Arial"/>
          <w:b/>
          <w:color w:val="000000"/>
          <w:spacing w:val="18"/>
          <w:w w:val="105"/>
          <w:sz w:val="21"/>
          <w:lang w:val="hr-HR"/>
        </w:rPr>
      </w:pPr>
      <w:r>
        <w:rPr>
          <w:rFonts w:ascii="Arial" w:hAnsi="Arial" w:cs="Arial"/>
          <w:b/>
          <w:color w:val="000000"/>
          <w:spacing w:val="18"/>
          <w:w w:val="105"/>
          <w:sz w:val="21"/>
          <w:lang w:val="hr-HR"/>
        </w:rPr>
        <w:t>11.</w:t>
      </w:r>
      <w:r w:rsidR="001F0A20" w:rsidRPr="001F0A20">
        <w:rPr>
          <w:rFonts w:ascii="Arial" w:hAnsi="Arial" w:cs="Arial"/>
          <w:b/>
          <w:color w:val="000000"/>
          <w:spacing w:val="18"/>
          <w:w w:val="105"/>
          <w:sz w:val="21"/>
          <w:lang w:val="hr-HR"/>
        </w:rPr>
        <w:t>Rok valjanosti ponude:</w:t>
      </w:r>
    </w:p>
    <w:p w:rsidR="00E11552" w:rsidRDefault="001F0A20" w:rsidP="00E11552">
      <w:pPr>
        <w:rPr>
          <w:rFonts w:ascii="Arial" w:hAnsi="Arial" w:cs="Arial"/>
          <w:color w:val="000000"/>
          <w:spacing w:val="-1"/>
          <w:sz w:val="20"/>
          <w:lang w:val="hr-HR"/>
        </w:rPr>
      </w:pPr>
      <w:r w:rsidRPr="001F0A20">
        <w:rPr>
          <w:rFonts w:ascii="Arial" w:hAnsi="Arial" w:cs="Arial"/>
          <w:color w:val="000000"/>
          <w:spacing w:val="-1"/>
          <w:sz w:val="20"/>
          <w:lang w:val="hr-HR"/>
        </w:rPr>
        <w:t xml:space="preserve">Rok valjanosti ponude je </w:t>
      </w:r>
      <w:r w:rsidR="00AF3FF9">
        <w:rPr>
          <w:rFonts w:ascii="Arial" w:hAnsi="Arial" w:cs="Arial"/>
          <w:color w:val="000000"/>
          <w:spacing w:val="-1"/>
          <w:sz w:val="20"/>
          <w:lang w:val="hr-HR"/>
        </w:rPr>
        <w:t>6</w:t>
      </w:r>
      <w:r w:rsidRPr="001F0A20">
        <w:rPr>
          <w:rFonts w:ascii="Arial" w:hAnsi="Arial" w:cs="Arial"/>
          <w:color w:val="000000"/>
          <w:spacing w:val="-1"/>
          <w:sz w:val="20"/>
          <w:lang w:val="hr-HR"/>
        </w:rPr>
        <w:t xml:space="preserve">0 dana od isteka roka za dostavu ponuda. Naručitelj će odbiti </w:t>
      </w:r>
      <w:r w:rsidRPr="001F0A20">
        <w:rPr>
          <w:rFonts w:ascii="Arial" w:hAnsi="Arial" w:cs="Arial"/>
          <w:color w:val="000000"/>
          <w:spacing w:val="-4"/>
          <w:sz w:val="20"/>
          <w:lang w:val="hr-HR"/>
        </w:rPr>
        <w:t>ponudu čija je opcija kraća od zahtijevane.</w:t>
      </w:r>
    </w:p>
    <w:p w:rsidR="00E11552" w:rsidRDefault="00E11552" w:rsidP="00E11552">
      <w:pPr>
        <w:rPr>
          <w:rFonts w:ascii="Arial" w:hAnsi="Arial" w:cs="Arial"/>
          <w:color w:val="000000"/>
          <w:spacing w:val="-1"/>
          <w:sz w:val="20"/>
          <w:lang w:val="hr-HR"/>
        </w:rPr>
      </w:pPr>
    </w:p>
    <w:p w:rsidR="004C6B4D" w:rsidRPr="00E11552" w:rsidRDefault="00E11552" w:rsidP="00E11552">
      <w:pPr>
        <w:rPr>
          <w:rFonts w:ascii="Arial" w:hAnsi="Arial" w:cs="Arial"/>
          <w:color w:val="000000"/>
          <w:spacing w:val="-1"/>
          <w:sz w:val="20"/>
          <w:lang w:val="hr-HR"/>
        </w:rPr>
      </w:pPr>
      <w:r w:rsidRPr="00E11552">
        <w:rPr>
          <w:rFonts w:ascii="Arial" w:hAnsi="Arial" w:cs="Arial"/>
          <w:b/>
          <w:color w:val="000000"/>
          <w:spacing w:val="-1"/>
          <w:sz w:val="20"/>
          <w:lang w:val="hr-HR"/>
        </w:rPr>
        <w:t>12.</w:t>
      </w:r>
      <w:r w:rsidR="001F0A20" w:rsidRPr="001F0A20">
        <w:rPr>
          <w:rFonts w:ascii="Arial" w:hAnsi="Arial" w:cs="Arial"/>
          <w:b/>
          <w:color w:val="000000"/>
          <w:spacing w:val="22"/>
          <w:w w:val="105"/>
          <w:sz w:val="21"/>
          <w:lang w:val="hr-HR"/>
        </w:rPr>
        <w:t>Rok isporuke</w:t>
      </w:r>
      <w:r w:rsidR="003B4065">
        <w:rPr>
          <w:rFonts w:ascii="Arial" w:hAnsi="Arial" w:cs="Arial"/>
          <w:b/>
          <w:color w:val="000000"/>
          <w:spacing w:val="22"/>
          <w:w w:val="105"/>
          <w:sz w:val="21"/>
          <w:lang w:val="hr-HR"/>
        </w:rPr>
        <w:t>:</w:t>
      </w:r>
    </w:p>
    <w:p w:rsidR="00957753" w:rsidRDefault="001F620E" w:rsidP="00A771F5">
      <w:pPr>
        <w:pStyle w:val="Odlomakpopisa"/>
        <w:tabs>
          <w:tab w:val="decimal" w:pos="432"/>
          <w:tab w:val="decimal" w:pos="504"/>
          <w:tab w:val="left" w:pos="9356"/>
        </w:tabs>
        <w:spacing w:before="288"/>
        <w:ind w:left="502" w:right="5256"/>
        <w:rPr>
          <w:rFonts w:ascii="Arial" w:hAnsi="Arial" w:cs="Arial"/>
          <w:color w:val="000000"/>
          <w:spacing w:val="-5"/>
          <w:sz w:val="20"/>
          <w:lang w:val="hr-HR"/>
        </w:rPr>
      </w:pPr>
      <w:r w:rsidRPr="00A771F5">
        <w:rPr>
          <w:rFonts w:ascii="Arial" w:hAnsi="Arial" w:cs="Arial"/>
          <w:color w:val="000000"/>
          <w:spacing w:val="-5"/>
          <w:sz w:val="20"/>
          <w:lang w:val="hr-HR"/>
        </w:rPr>
        <w:t>Sukcesivno tijekom 201</w:t>
      </w:r>
      <w:r w:rsidR="00E11552">
        <w:rPr>
          <w:rFonts w:ascii="Arial" w:hAnsi="Arial" w:cs="Arial"/>
          <w:color w:val="000000"/>
          <w:spacing w:val="-5"/>
          <w:sz w:val="20"/>
          <w:lang w:val="hr-HR"/>
        </w:rPr>
        <w:t>9</w:t>
      </w:r>
      <w:r w:rsidRPr="00A771F5">
        <w:rPr>
          <w:rFonts w:ascii="Arial" w:hAnsi="Arial" w:cs="Arial"/>
          <w:color w:val="000000"/>
          <w:spacing w:val="-5"/>
          <w:sz w:val="20"/>
          <w:lang w:val="hr-HR"/>
        </w:rPr>
        <w:t>. godine sukladno narudžbenicama</w:t>
      </w:r>
      <w:r w:rsidR="00A545E1">
        <w:rPr>
          <w:rFonts w:ascii="Arial" w:hAnsi="Arial" w:cs="Arial"/>
          <w:color w:val="000000"/>
          <w:spacing w:val="-5"/>
          <w:sz w:val="20"/>
          <w:lang w:val="hr-HR"/>
        </w:rPr>
        <w:t xml:space="preserve">                                                                                                                                                          </w:t>
      </w:r>
    </w:p>
    <w:p w:rsidR="00A545E1" w:rsidRPr="003B4065" w:rsidRDefault="00A545E1" w:rsidP="001F620E">
      <w:pPr>
        <w:pStyle w:val="Odlomakpopisa"/>
        <w:tabs>
          <w:tab w:val="decimal" w:pos="432"/>
          <w:tab w:val="decimal" w:pos="504"/>
        </w:tabs>
        <w:spacing w:before="288"/>
        <w:ind w:left="502" w:right="5256"/>
        <w:rPr>
          <w:rFonts w:ascii="Arial" w:hAnsi="Arial" w:cs="Arial"/>
          <w:b/>
          <w:color w:val="000000"/>
          <w:spacing w:val="22"/>
          <w:w w:val="105"/>
          <w:sz w:val="21"/>
          <w:lang w:val="hr-HR"/>
        </w:rPr>
      </w:pPr>
    </w:p>
    <w:p w:rsidR="004C6B4D" w:rsidRDefault="00E11552" w:rsidP="00E11552">
      <w:pPr>
        <w:tabs>
          <w:tab w:val="decimal" w:pos="504"/>
          <w:tab w:val="decimal" w:pos="4532"/>
        </w:tabs>
        <w:spacing w:before="288"/>
        <w:ind w:right="3312"/>
        <w:rPr>
          <w:rFonts w:ascii="Arial" w:hAnsi="Arial" w:cs="Arial"/>
          <w:b/>
          <w:color w:val="000000"/>
          <w:spacing w:val="35"/>
          <w:w w:val="105"/>
          <w:sz w:val="21"/>
          <w:lang w:val="hr-HR"/>
        </w:rPr>
      </w:pPr>
      <w:r>
        <w:rPr>
          <w:rFonts w:ascii="Arial" w:hAnsi="Arial" w:cs="Arial"/>
          <w:b/>
          <w:color w:val="000000"/>
          <w:spacing w:val="35"/>
          <w:w w:val="105"/>
          <w:sz w:val="21"/>
          <w:lang w:val="hr-HR"/>
        </w:rPr>
        <w:t>13.</w:t>
      </w:r>
      <w:r w:rsidR="001F0A20" w:rsidRPr="001F0A20">
        <w:rPr>
          <w:rFonts w:ascii="Arial" w:hAnsi="Arial" w:cs="Arial"/>
          <w:b/>
          <w:color w:val="000000"/>
          <w:spacing w:val="35"/>
          <w:w w:val="105"/>
          <w:sz w:val="21"/>
          <w:lang w:val="hr-HR"/>
        </w:rPr>
        <w:t xml:space="preserve">Rok plaćanja: </w:t>
      </w:r>
    </w:p>
    <w:p w:rsidR="00957753" w:rsidRPr="001F0A20" w:rsidRDefault="001F0A20" w:rsidP="004C6B4D">
      <w:pPr>
        <w:tabs>
          <w:tab w:val="decimal" w:pos="432"/>
          <w:tab w:val="decimal" w:pos="504"/>
        </w:tabs>
        <w:spacing w:before="288"/>
        <w:ind w:left="72" w:right="3312"/>
        <w:rPr>
          <w:rFonts w:ascii="Arial" w:hAnsi="Arial" w:cs="Arial"/>
          <w:b/>
          <w:color w:val="000000"/>
          <w:spacing w:val="35"/>
          <w:w w:val="105"/>
          <w:sz w:val="21"/>
          <w:lang w:val="hr-HR"/>
        </w:rPr>
      </w:pPr>
      <w:r w:rsidRPr="001F0A20">
        <w:rPr>
          <w:rFonts w:ascii="Arial" w:hAnsi="Arial" w:cs="Arial"/>
          <w:color w:val="000000"/>
          <w:spacing w:val="-5"/>
          <w:sz w:val="20"/>
          <w:lang w:val="hr-HR"/>
        </w:rPr>
        <w:t xml:space="preserve">30 dana od dana </w:t>
      </w:r>
      <w:r w:rsidR="004C6B4D">
        <w:rPr>
          <w:rFonts w:ascii="Arial" w:hAnsi="Arial" w:cs="Arial"/>
          <w:color w:val="000000"/>
          <w:spacing w:val="-5"/>
          <w:sz w:val="20"/>
          <w:lang w:val="hr-HR"/>
        </w:rPr>
        <w:t>ovjerene uredno izvršene isporuke</w:t>
      </w:r>
      <w:r w:rsidRPr="001F0A20">
        <w:rPr>
          <w:rFonts w:ascii="Arial" w:hAnsi="Arial" w:cs="Arial"/>
          <w:color w:val="000000"/>
          <w:spacing w:val="-5"/>
          <w:sz w:val="20"/>
          <w:lang w:val="hr-HR"/>
        </w:rPr>
        <w:t>, na IBAN ugovaratelja.</w:t>
      </w:r>
    </w:p>
    <w:p w:rsidR="00972ABC" w:rsidRPr="001F0A20" w:rsidRDefault="00972ABC" w:rsidP="00972ABC">
      <w:pPr>
        <w:spacing w:before="504"/>
        <w:jc w:val="center"/>
        <w:rPr>
          <w:rFonts w:ascii="Arial" w:hAnsi="Arial" w:cs="Arial"/>
          <w:b/>
          <w:color w:val="000000"/>
          <w:spacing w:val="6"/>
          <w:sz w:val="24"/>
          <w:lang w:val="hr-HR"/>
        </w:rPr>
      </w:pPr>
      <w:r w:rsidRPr="001F0A20">
        <w:rPr>
          <w:rFonts w:ascii="Arial" w:hAnsi="Arial" w:cs="Arial"/>
          <w:b/>
          <w:color w:val="000000"/>
          <w:spacing w:val="6"/>
          <w:sz w:val="24"/>
          <w:lang w:val="hr-HR"/>
        </w:rPr>
        <w:t xml:space="preserve">IV. </w:t>
      </w:r>
      <w:r w:rsidRPr="001F0A20">
        <w:rPr>
          <w:rFonts w:ascii="Arial" w:hAnsi="Arial" w:cs="Arial"/>
          <w:b/>
          <w:color w:val="000000"/>
          <w:spacing w:val="6"/>
          <w:sz w:val="23"/>
          <w:u w:val="single"/>
          <w:lang w:val="hr-HR"/>
        </w:rPr>
        <w:t xml:space="preserve">RAZLOG ISKLJUČENJA </w:t>
      </w:r>
    </w:p>
    <w:p w:rsidR="00972ABC" w:rsidRPr="001F0A20" w:rsidRDefault="00E11552" w:rsidP="00E11552">
      <w:pPr>
        <w:tabs>
          <w:tab w:val="decimal" w:pos="504"/>
          <w:tab w:val="decimal" w:pos="4532"/>
        </w:tabs>
        <w:spacing w:before="468" w:line="268" w:lineRule="auto"/>
        <w:rPr>
          <w:rFonts w:ascii="Arial" w:hAnsi="Arial" w:cs="Arial"/>
          <w:b/>
          <w:color w:val="000000"/>
          <w:spacing w:val="14"/>
          <w:w w:val="105"/>
          <w:sz w:val="21"/>
          <w:lang w:val="hr-HR"/>
        </w:rPr>
      </w:pPr>
      <w:r>
        <w:rPr>
          <w:rFonts w:ascii="Arial" w:hAnsi="Arial" w:cs="Arial"/>
          <w:b/>
          <w:color w:val="000000"/>
          <w:spacing w:val="14"/>
          <w:w w:val="105"/>
          <w:sz w:val="21"/>
          <w:lang w:val="hr-HR"/>
        </w:rPr>
        <w:t>14.</w:t>
      </w:r>
      <w:r w:rsidR="00972ABC" w:rsidRPr="001F0A20">
        <w:rPr>
          <w:rFonts w:ascii="Arial" w:hAnsi="Arial" w:cs="Arial"/>
          <w:b/>
          <w:color w:val="000000"/>
          <w:spacing w:val="14"/>
          <w:w w:val="105"/>
          <w:sz w:val="21"/>
          <w:lang w:val="hr-HR"/>
        </w:rPr>
        <w:t>Obvezni razlozi isključenja:</w:t>
      </w:r>
    </w:p>
    <w:p w:rsidR="00972ABC" w:rsidRPr="001F0A20" w:rsidRDefault="00972ABC" w:rsidP="00972ABC">
      <w:pPr>
        <w:jc w:val="both"/>
        <w:rPr>
          <w:rFonts w:ascii="Arial" w:hAnsi="Arial" w:cs="Arial"/>
          <w:color w:val="000000"/>
          <w:sz w:val="20"/>
          <w:lang w:val="hr-HR"/>
        </w:rPr>
      </w:pPr>
      <w:r w:rsidRPr="001F0A20">
        <w:rPr>
          <w:rFonts w:ascii="Arial" w:hAnsi="Arial" w:cs="Arial"/>
          <w:color w:val="000000"/>
          <w:sz w:val="20"/>
          <w:lang w:val="hr-HR"/>
        </w:rPr>
        <w:t xml:space="preserve">Naručitelj će isključiti iz postupka jednostavne nabave gospodarskog subjekta ako nije </w:t>
      </w:r>
      <w:r w:rsidRPr="001F0A20">
        <w:rPr>
          <w:rFonts w:ascii="Arial" w:hAnsi="Arial" w:cs="Arial"/>
          <w:color w:val="000000"/>
          <w:spacing w:val="-3"/>
          <w:sz w:val="20"/>
          <w:lang w:val="hr-HR"/>
        </w:rPr>
        <w:t xml:space="preserve">ispunio obvezu plaćanja dospjelih poreznih obveza i obveza za mirovinsko i zdravstveno </w:t>
      </w:r>
      <w:r w:rsidRPr="001F0A20">
        <w:rPr>
          <w:rFonts w:ascii="Arial" w:hAnsi="Arial" w:cs="Arial"/>
          <w:color w:val="000000"/>
          <w:spacing w:val="-5"/>
          <w:sz w:val="20"/>
          <w:lang w:val="hr-HR"/>
        </w:rPr>
        <w:t xml:space="preserve">osiguranje, osim ako mu prema posebnom zakonu plaćanje tih obveza nije dopušteno ili je </w:t>
      </w:r>
      <w:r w:rsidRPr="001F0A20">
        <w:rPr>
          <w:rFonts w:ascii="Arial" w:hAnsi="Arial" w:cs="Arial"/>
          <w:color w:val="000000"/>
          <w:spacing w:val="-3"/>
          <w:sz w:val="20"/>
          <w:lang w:val="hr-HR"/>
        </w:rPr>
        <w:t>odobrena odgoda plaćanja (primjerice u postupku predstečajne nagodbe).</w:t>
      </w:r>
    </w:p>
    <w:p w:rsidR="00972ABC" w:rsidRPr="001F0A20" w:rsidRDefault="00972ABC" w:rsidP="00972ABC">
      <w:pPr>
        <w:spacing w:before="252"/>
        <w:rPr>
          <w:rFonts w:ascii="Arial" w:hAnsi="Arial" w:cs="Arial"/>
          <w:color w:val="000000"/>
          <w:spacing w:val="-4"/>
          <w:sz w:val="20"/>
          <w:lang w:val="hr-HR"/>
        </w:rPr>
      </w:pPr>
      <w:r w:rsidRPr="001F0A20">
        <w:rPr>
          <w:rFonts w:ascii="Arial" w:hAnsi="Arial" w:cs="Arial"/>
          <w:color w:val="000000"/>
          <w:spacing w:val="-4"/>
          <w:sz w:val="20"/>
          <w:lang w:val="hr-HR"/>
        </w:rPr>
        <w:t xml:space="preserve">Gospodarski subjekt dužan je u ponudi dostaviti potvrdu Porezne uprave o stanju duga </w:t>
      </w:r>
      <w:r w:rsidRPr="001F0A20">
        <w:rPr>
          <w:rFonts w:ascii="Arial" w:hAnsi="Arial" w:cs="Arial"/>
          <w:color w:val="000000"/>
          <w:spacing w:val="-4"/>
          <w:w w:val="120"/>
          <w:sz w:val="21"/>
          <w:lang w:val="hr-HR"/>
        </w:rPr>
        <w:t xml:space="preserve">ili </w:t>
      </w:r>
      <w:r w:rsidRPr="001F0A20">
        <w:rPr>
          <w:rFonts w:ascii="Arial" w:hAnsi="Arial" w:cs="Arial"/>
          <w:color w:val="000000"/>
          <w:spacing w:val="-3"/>
          <w:sz w:val="20"/>
          <w:lang w:val="hr-HR"/>
        </w:rPr>
        <w:t>jednakovrijedni dokument nadležnog tijela države sjedišta gospodarskog subjekta.</w:t>
      </w:r>
    </w:p>
    <w:p w:rsidR="00972ABC" w:rsidRPr="001F0A20" w:rsidRDefault="00972ABC" w:rsidP="00972ABC">
      <w:pPr>
        <w:rPr>
          <w:rFonts w:ascii="Arial" w:hAnsi="Arial" w:cs="Arial"/>
        </w:rPr>
        <w:sectPr w:rsidR="00972ABC" w:rsidRPr="001F0A20">
          <w:pgSz w:w="11918" w:h="16854"/>
          <w:pgMar w:top="1372" w:right="1349" w:bottom="3172" w:left="1409" w:header="720" w:footer="720" w:gutter="0"/>
          <w:cols w:space="720"/>
        </w:sectPr>
      </w:pPr>
    </w:p>
    <w:p w:rsidR="00972ABC" w:rsidRPr="001F0A20" w:rsidRDefault="00972ABC" w:rsidP="00972ABC">
      <w:pPr>
        <w:tabs>
          <w:tab w:val="right" w:pos="8398"/>
        </w:tabs>
        <w:ind w:left="648"/>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E11552" w:rsidP="00E11552">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15</w:t>
      </w:r>
      <w:r w:rsidR="00B53C33">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državi njegova poslovna nastana.</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Kao dokaz ponuditelj dostavlja presliku izvatka iz sudskog, obrtnog, strukovnog ili drugog odgovarajućeg registra koji se vodi u državi članici njegova poslovnog nastana.</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E11552">
        <w:rPr>
          <w:rFonts w:ascii="Arial" w:hAnsi="Arial" w:cs="Arial"/>
          <w:b/>
          <w:spacing w:val="12"/>
          <w:w w:val="105"/>
          <w:lang w:val="hr-HR"/>
        </w:rPr>
        <w:t>6</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E11552">
        <w:rPr>
          <w:rFonts w:ascii="Arial" w:hAnsi="Arial" w:cs="Arial"/>
          <w:b/>
          <w:spacing w:val="12"/>
          <w:w w:val="105"/>
          <w:lang w:val="hr-HR"/>
        </w:rPr>
        <w:t>6</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E11552" w:rsidRDefault="003A7642" w:rsidP="00527A84">
      <w:pPr>
        <w:tabs>
          <w:tab w:val="decimal" w:pos="504"/>
        </w:tabs>
        <w:spacing w:before="288"/>
        <w:ind w:left="72"/>
        <w:rPr>
          <w:rFonts w:ascii="Arial" w:hAnsi="Arial" w:cs="Arial"/>
          <w:b/>
          <w:spacing w:val="12"/>
          <w:w w:val="105"/>
          <w:lang w:val="hr-HR"/>
        </w:rPr>
      </w:pPr>
      <w:r w:rsidRPr="00E11552">
        <w:rPr>
          <w:rFonts w:ascii="Arial" w:hAnsi="Arial" w:cs="Arial"/>
          <w:b/>
          <w:spacing w:val="12"/>
          <w:w w:val="105"/>
          <w:lang w:val="hr-HR"/>
        </w:rPr>
        <w:t>1</w:t>
      </w:r>
      <w:r w:rsidR="00E11552">
        <w:rPr>
          <w:rFonts w:ascii="Arial" w:hAnsi="Arial" w:cs="Arial"/>
          <w:b/>
          <w:spacing w:val="12"/>
          <w:w w:val="105"/>
          <w:lang w:val="hr-HR"/>
        </w:rPr>
        <w:t>7</w:t>
      </w:r>
      <w:r w:rsidR="00527A84" w:rsidRPr="00E11552">
        <w:rPr>
          <w:rFonts w:ascii="Arial" w:hAnsi="Arial" w:cs="Arial"/>
          <w:b/>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lastRenderedPageBreak/>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3A7642" w:rsidP="003A7642">
      <w:pPr>
        <w:tabs>
          <w:tab w:val="decimal" w:pos="432"/>
          <w:tab w:val="decimal" w:pos="504"/>
        </w:tabs>
        <w:spacing w:before="504"/>
        <w:ind w:right="3960"/>
        <w:rPr>
          <w:rFonts w:ascii="Arial" w:hAnsi="Arial" w:cs="Arial"/>
          <w:b/>
          <w:color w:val="000000"/>
          <w:spacing w:val="25"/>
          <w:lang w:val="hr-HR"/>
        </w:rPr>
      </w:pPr>
      <w:r w:rsidRPr="0037777F">
        <w:rPr>
          <w:rFonts w:ascii="Arial" w:hAnsi="Arial" w:cs="Arial"/>
          <w:b/>
          <w:color w:val="000000"/>
          <w:spacing w:val="25"/>
          <w:lang w:val="hr-HR"/>
        </w:rPr>
        <w:t>1</w:t>
      </w:r>
      <w:r w:rsidR="00E11552">
        <w:rPr>
          <w:rFonts w:ascii="Arial" w:hAnsi="Arial" w:cs="Arial"/>
          <w:b/>
          <w:color w:val="000000"/>
          <w:spacing w:val="25"/>
          <w:lang w:val="hr-HR"/>
        </w:rPr>
        <w:t>8</w:t>
      </w:r>
      <w:r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972ABC" w:rsidRPr="0037777F" w:rsidRDefault="00972ABC" w:rsidP="00972ABC">
      <w:pPr>
        <w:spacing w:before="252"/>
        <w:ind w:right="4896"/>
        <w:rPr>
          <w:rFonts w:ascii="Arial" w:hAnsi="Arial" w:cs="Arial"/>
          <w:color w:val="000000"/>
          <w:spacing w:val="-1"/>
          <w:lang w:val="hr-HR"/>
        </w:rPr>
      </w:pPr>
      <w:r w:rsidRPr="0037777F">
        <w:rPr>
          <w:rFonts w:ascii="Arial" w:hAnsi="Arial" w:cs="Arial"/>
          <w:color w:val="000000"/>
          <w:spacing w:val="-1"/>
          <w:lang w:val="hr-HR"/>
        </w:rPr>
        <w:t>-Prilog I. Ponudbeni list - ispunjen i 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E11552">
        <w:rPr>
          <w:rFonts w:ascii="Arial" w:hAnsi="Arial" w:cs="Arial"/>
          <w:color w:val="000000"/>
          <w:spacing w:val="4"/>
          <w:lang w:val="hr-HR"/>
        </w:rPr>
        <w:t>4</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w:t>
      </w:r>
      <w:r w:rsidR="00E11552">
        <w:rPr>
          <w:rFonts w:ascii="Arial" w:hAnsi="Arial" w:cs="Arial"/>
          <w:color w:val="000000"/>
          <w:spacing w:val="4"/>
          <w:lang w:val="hr-HR"/>
        </w:rPr>
        <w:t>15</w:t>
      </w:r>
      <w:r w:rsidRPr="0037777F">
        <w:rPr>
          <w:rFonts w:ascii="Arial" w:hAnsi="Arial" w:cs="Arial"/>
          <w:color w:val="000000"/>
          <w:spacing w:val="4"/>
          <w:lang w:val="hr-HR"/>
        </w:rPr>
        <w:t xml:space="preserve">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E11552">
        <w:rPr>
          <w:rFonts w:ascii="Arial" w:hAnsi="Arial" w:cs="Arial"/>
          <w:color w:val="000000"/>
          <w:spacing w:val="-1"/>
          <w:lang w:val="hr-HR"/>
        </w:rPr>
        <w:t>6</w:t>
      </w:r>
      <w:r w:rsidRPr="0037777F">
        <w:rPr>
          <w:rFonts w:ascii="Arial" w:hAnsi="Arial" w:cs="Arial"/>
          <w:color w:val="000000"/>
          <w:spacing w:val="-1"/>
          <w:lang w:val="hr-HR"/>
        </w:rPr>
        <w:t>. ovoga Poziva</w:t>
      </w:r>
      <w:r w:rsidR="00AF3FF9">
        <w:rPr>
          <w:rFonts w:ascii="Arial" w:hAnsi="Arial" w:cs="Arial"/>
          <w:color w:val="000000"/>
          <w:spacing w:val="-1"/>
          <w:lang w:val="hr-HR"/>
        </w:rPr>
        <w:t>.</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Dr.Filipa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 xml:space="preserve">Predmet jednostavne nabave: </w:t>
      </w:r>
      <w:r w:rsidR="00874879" w:rsidRPr="0037777F">
        <w:rPr>
          <w:rFonts w:ascii="Arial" w:hAnsi="Arial" w:cs="Arial"/>
          <w:b/>
          <w:color w:val="000000"/>
          <w:spacing w:val="3"/>
          <w:lang w:val="hr-HR"/>
        </w:rPr>
        <w:t>Pekarski i mlinarski</w:t>
      </w:r>
      <w:r w:rsidR="00C231CB" w:rsidRPr="0037777F">
        <w:rPr>
          <w:rFonts w:ascii="Arial" w:hAnsi="Arial" w:cs="Arial"/>
          <w:b/>
          <w:color w:val="000000"/>
          <w:spacing w:val="3"/>
          <w:lang w:val="hr-HR"/>
        </w:rPr>
        <w:t xml:space="preserve"> proizvodi</w:t>
      </w:r>
      <w:r w:rsidR="00E11552">
        <w:rPr>
          <w:rFonts w:ascii="Arial" w:hAnsi="Arial" w:cs="Arial"/>
          <w:b/>
          <w:color w:val="000000"/>
          <w:spacing w:val="3"/>
          <w:lang w:val="hr-HR"/>
        </w:rPr>
        <w:t xml:space="preserve">, </w:t>
      </w:r>
      <w:r w:rsidR="00AF3FF9">
        <w:rPr>
          <w:rFonts w:ascii="Arial" w:hAnsi="Arial" w:cs="Arial"/>
          <w:b/>
          <w:color w:val="000000"/>
          <w:spacing w:val="3"/>
          <w:lang w:val="hr-HR"/>
        </w:rPr>
        <w:t>grupa a) Kruh i ostali pekarski proizvodi</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20</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r w:rsidR="002A3088">
        <w:rPr>
          <w:rFonts w:ascii="Arial" w:hAnsi="Arial" w:cs="Arial"/>
          <w:b/>
          <w:bCs/>
          <w:lang w:val="hr-HR" w:eastAsia="hr-HR"/>
        </w:rPr>
        <w:t xml:space="preserve"> (SA PDV-om)</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sidR="002C112E">
        <w:rPr>
          <w:rFonts w:ascii="Arial" w:hAnsi="Arial" w:cs="Arial"/>
          <w:b/>
          <w:bCs/>
          <w:lang w:val="hr-HR" w:eastAsia="hr-HR"/>
        </w:rPr>
        <w:t>10</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sidR="002C112E">
        <w:rPr>
          <w:rFonts w:ascii="Arial" w:hAnsi="Arial" w:cs="Arial"/>
          <w:b/>
          <w:bCs/>
          <w:lang w:val="hr-HR" w:eastAsia="hr-HR"/>
        </w:rPr>
        <w:t>10</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w:t>
      </w:r>
      <w:r w:rsidR="002C112E">
        <w:rPr>
          <w:rFonts w:ascii="Arial" w:hAnsi="Arial" w:cs="Arial"/>
          <w:lang w:val="hr-HR" w:eastAsia="hr-HR"/>
        </w:rPr>
        <w:t>k</w:t>
      </w:r>
      <w:r w:rsidRPr="0037777F">
        <w:rPr>
          <w:rFonts w:ascii="Arial" w:hAnsi="Arial" w:cs="Arial"/>
          <w:lang w:val="hr-HR" w:eastAsia="hr-HR"/>
        </w:rPr>
        <w:t>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20</w:t>
      </w:r>
      <w:r w:rsidR="00554B58" w:rsidRPr="0037777F">
        <w:rPr>
          <w:rFonts w:ascii="Arial" w:hAnsi="Arial" w:cs="Arial"/>
          <w:b/>
          <w:bCs/>
          <w:lang w:val="hr-HR" w:eastAsia="hr-HR"/>
        </w:rPr>
        <w:t>.1. CIJENA PONUDE</w:t>
      </w:r>
      <w:r w:rsidR="002A3088">
        <w:rPr>
          <w:rFonts w:ascii="Arial" w:hAnsi="Arial" w:cs="Arial"/>
          <w:b/>
          <w:bCs/>
          <w:lang w:val="hr-HR" w:eastAsia="hr-HR"/>
        </w:rPr>
        <w:t xml:space="preserve"> (SA PDV-om)</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r w:rsidR="00554B58" w:rsidRPr="0037777F">
        <w:rPr>
          <w:rFonts w:ascii="Arial" w:hAnsi="Arial" w:cs="Arial"/>
          <w:lang w:val="hr-HR" w:eastAsia="hr-HR"/>
        </w:rPr>
        <w:t>C.pon</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lastRenderedPageBreak/>
        <w:t></w:t>
      </w:r>
      <w:r w:rsidRPr="0037777F">
        <w:rPr>
          <w:rFonts w:ascii="Arial" w:hAnsi="Arial" w:cs="Arial"/>
          <w:lang w:val="hr-HR" w:eastAsia="hr-HR"/>
        </w:rPr>
        <w:t xml:space="preserve"> 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C.</w:t>
      </w:r>
      <w:r w:rsidRPr="0037777F">
        <w:rPr>
          <w:rFonts w:ascii="Arial" w:hAnsi="Arial" w:cs="Arial"/>
          <w:i/>
          <w:iCs/>
          <w:lang w:val="hr-HR" w:eastAsia="hr-HR"/>
        </w:rPr>
        <w:t xml:space="preserve">min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C.</w:t>
      </w:r>
      <w:r w:rsidRPr="0037777F">
        <w:rPr>
          <w:rFonts w:ascii="Arial" w:hAnsi="Arial" w:cs="Arial"/>
          <w:i/>
          <w:iCs/>
          <w:lang w:val="hr-HR" w:eastAsia="hr-HR"/>
        </w:rPr>
        <w:t xml:space="preserve">pon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w:t>
      </w:r>
      <w:r w:rsidR="002C112E">
        <w:rPr>
          <w:rFonts w:ascii="Arial" w:hAnsi="Arial" w:cs="Arial"/>
          <w:b/>
          <w:bCs/>
          <w:lang w:val="hr-HR" w:eastAsia="hr-HR"/>
        </w:rPr>
        <w:t>2</w:t>
      </w:r>
      <w:r w:rsidR="00554B58" w:rsidRPr="0037777F">
        <w:rPr>
          <w:rFonts w:ascii="Arial" w:hAnsi="Arial" w:cs="Arial"/>
          <w:b/>
          <w:bCs/>
          <w:lang w:val="hr-HR" w:eastAsia="hr-HR"/>
        </w:rPr>
        <w:t>.Mogućnosti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Ponuditelj mora u svojoj ponudi iskazati svoje mogućnosti odaziva tj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tj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sidR="002C112E">
        <w:rPr>
          <w:rFonts w:ascii="Arial" w:hAnsi="Arial" w:cs="Arial"/>
          <w:b/>
          <w:bCs/>
          <w:lang w:val="hr-HR" w:eastAsia="hr-HR"/>
        </w:rPr>
        <w:t>10</w:t>
      </w:r>
      <w:r w:rsidRPr="0037777F">
        <w:rPr>
          <w:rFonts w:ascii="Arial" w:hAnsi="Arial" w:cs="Arial"/>
          <w:b/>
          <w:bCs/>
          <w:lang w:val="hr-HR" w:eastAsia="hr-HR"/>
        </w:rPr>
        <w:t xml:space="preserve"> bod</w:t>
      </w:r>
      <w:r w:rsidR="002C112E">
        <w:rPr>
          <w:rFonts w:ascii="Arial" w:hAnsi="Arial" w:cs="Arial"/>
          <w:b/>
          <w:bCs/>
          <w:lang w:val="hr-HR" w:eastAsia="hr-HR"/>
        </w:rPr>
        <w:t>ova</w:t>
      </w:r>
      <w:r w:rsidRPr="0037777F">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subote i nedjelje, osim blagdana</w:t>
      </w:r>
      <w:r w:rsidR="002A3088">
        <w:rPr>
          <w:rFonts w:ascii="Arial" w:hAnsi="Arial" w:cs="Arial"/>
          <w:lang w:val="hr-HR" w:eastAsia="hr-HR"/>
        </w:rPr>
        <w:t xml:space="preserve"> Uskrs i </w:t>
      </w:r>
      <w:r w:rsidR="00DD2401">
        <w:rPr>
          <w:rFonts w:ascii="Arial" w:hAnsi="Arial" w:cs="Arial"/>
          <w:lang w:val="hr-HR" w:eastAsia="hr-HR"/>
        </w:rPr>
        <w:t xml:space="preserve">blagdana </w:t>
      </w:r>
      <w:r w:rsidR="002A3088">
        <w:rPr>
          <w:rFonts w:ascii="Arial" w:hAnsi="Arial" w:cs="Arial"/>
          <w:lang w:val="hr-HR" w:eastAsia="hr-HR"/>
        </w:rPr>
        <w:t>Božić</w:t>
      </w:r>
      <w:r w:rsidR="009E4690">
        <w:rPr>
          <w:rFonts w:ascii="Arial" w:hAnsi="Arial" w:cs="Arial"/>
          <w:lang w:val="hr-HR" w:eastAsia="hr-HR"/>
        </w:rPr>
        <w:t>=</w:t>
      </w:r>
      <w:r w:rsidRPr="0037777F">
        <w:rPr>
          <w:rFonts w:ascii="Arial" w:hAnsi="Arial" w:cs="Arial"/>
          <w:lang w:val="hr-HR" w:eastAsia="hr-HR"/>
        </w:rPr>
        <w:t xml:space="preserve"> </w:t>
      </w:r>
      <w:r w:rsidR="002C112E">
        <w:rPr>
          <w:rFonts w:ascii="Arial" w:hAnsi="Arial" w:cs="Arial"/>
          <w:lang w:val="hr-HR" w:eastAsia="hr-HR"/>
        </w:rPr>
        <w:t>6</w:t>
      </w:r>
      <w:r w:rsidR="009E4690">
        <w:rPr>
          <w:rFonts w:ascii="Arial" w:hAnsi="Arial" w:cs="Arial"/>
          <w:lang w:val="hr-HR" w:eastAsia="hr-HR"/>
        </w:rPr>
        <w:t xml:space="preserve"> bod</w:t>
      </w:r>
      <w:r w:rsidR="002C112E">
        <w:rPr>
          <w:rFonts w:ascii="Arial" w:hAnsi="Arial" w:cs="Arial"/>
          <w:lang w:val="hr-HR" w:eastAsia="hr-HR"/>
        </w:rPr>
        <w:t>ova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2A3088">
        <w:rPr>
          <w:rFonts w:ascii="Arial" w:hAnsi="Arial" w:cs="Arial"/>
          <w:lang w:val="hr-HR" w:eastAsia="hr-HR"/>
        </w:rPr>
        <w:t xml:space="preserve"> osim nedjelje</w:t>
      </w:r>
      <w:r w:rsidR="00DD2401">
        <w:rPr>
          <w:rFonts w:ascii="Arial" w:hAnsi="Arial" w:cs="Arial"/>
          <w:lang w:val="hr-HR" w:eastAsia="hr-HR"/>
        </w:rPr>
        <w:t>, blagdana Uskrs i blagdana Božić</w:t>
      </w:r>
      <w:r w:rsidR="009E4690">
        <w:rPr>
          <w:rFonts w:ascii="Arial" w:hAnsi="Arial" w:cs="Arial"/>
          <w:lang w:val="hr-HR" w:eastAsia="hr-HR"/>
        </w:rPr>
        <w:t>=</w:t>
      </w:r>
      <w:r w:rsidRPr="0037777F">
        <w:rPr>
          <w:rFonts w:ascii="Arial" w:hAnsi="Arial" w:cs="Arial"/>
          <w:lang w:val="hr-HR" w:eastAsia="hr-HR"/>
        </w:rPr>
        <w:t xml:space="preserve"> </w:t>
      </w:r>
      <w:r w:rsidR="002A3088">
        <w:rPr>
          <w:rFonts w:ascii="Arial" w:hAnsi="Arial" w:cs="Arial"/>
          <w:lang w:val="hr-HR" w:eastAsia="hr-HR"/>
        </w:rPr>
        <w:t>4</w:t>
      </w:r>
      <w:r w:rsidR="009E4690">
        <w:rPr>
          <w:rFonts w:ascii="Arial" w:hAnsi="Arial" w:cs="Arial"/>
          <w:lang w:val="hr-HR" w:eastAsia="hr-HR"/>
        </w:rPr>
        <w:t xml:space="preserve"> boda</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w:t>
      </w:r>
      <w:r w:rsidR="002C112E">
        <w:rPr>
          <w:rFonts w:ascii="Arial" w:hAnsi="Arial" w:cs="Arial"/>
          <w:b/>
          <w:bCs/>
          <w:lang w:val="hr-HR" w:eastAsia="hr-HR"/>
        </w:rPr>
        <w:t>3</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002A3088">
        <w:rPr>
          <w:rFonts w:ascii="Arial" w:eastAsia="MingLiU_HKSCS" w:hAnsi="Arial" w:cs="Arial"/>
          <w:lang w:val="hr-HR" w:eastAsia="hr-HR"/>
        </w:rPr>
        <w:t xml:space="preserve"> </w:t>
      </w:r>
      <w:r w:rsidRPr="0037777F">
        <w:rPr>
          <w:rFonts w:ascii="Arial" w:hAnsi="Arial" w:cs="Arial"/>
          <w:lang w:val="hr-HR" w:eastAsia="hr-HR"/>
        </w:rPr>
        <w:t>BE-broj bodova valjane ponude koja se ocjenjuje po kriteriju mogućnosti dostave po danima u tjednu</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t>21.</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6473FB" w:rsidRPr="0037777F">
        <w:rPr>
          <w:rFonts w:ascii="Arial" w:hAnsi="Arial" w:cs="Arial"/>
          <w:b/>
          <w:color w:val="000000"/>
          <w:spacing w:val="4"/>
          <w:lang w:val="hr-HR"/>
        </w:rPr>
        <w:t>2</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Default="007763A8">
      <w:pPr>
        <w:spacing w:before="36"/>
        <w:rPr>
          <w:rFonts w:ascii="Arial" w:hAnsi="Arial" w:cs="Arial"/>
          <w:color w:val="000000"/>
          <w:spacing w:val="7"/>
          <w:lang w:val="hr-HR"/>
        </w:rPr>
      </w:pPr>
    </w:p>
    <w:p w:rsidR="002A3088" w:rsidRPr="0037777F" w:rsidRDefault="002A3088">
      <w:pPr>
        <w:spacing w:before="36"/>
        <w:rPr>
          <w:rFonts w:ascii="Arial" w:hAnsi="Arial" w:cs="Arial"/>
          <w:color w:val="000000"/>
          <w:spacing w:val="7"/>
          <w:lang w:val="hr-HR"/>
        </w:rPr>
      </w:pPr>
    </w:p>
    <w:p w:rsidR="00957753" w:rsidRPr="0037777F" w:rsidRDefault="00F048B7" w:rsidP="002A3088">
      <w:pPr>
        <w:tabs>
          <w:tab w:val="decimal" w:pos="432"/>
          <w:tab w:val="decimal" w:pos="504"/>
        </w:tabs>
        <w:spacing w:before="252"/>
        <w:rPr>
          <w:rFonts w:ascii="Arial" w:hAnsi="Arial" w:cs="Arial"/>
          <w:b/>
          <w:color w:val="000000"/>
          <w:spacing w:val="11"/>
          <w:lang w:val="hr-HR"/>
        </w:rPr>
      </w:pPr>
      <w:r w:rsidRPr="0037777F">
        <w:rPr>
          <w:rFonts w:ascii="Arial" w:hAnsi="Arial" w:cs="Arial"/>
          <w:b/>
          <w:color w:val="000000"/>
          <w:spacing w:val="11"/>
          <w:lang w:val="hr-HR"/>
        </w:rPr>
        <w:t>2</w:t>
      </w:r>
      <w:r w:rsidR="006473FB" w:rsidRPr="0037777F">
        <w:rPr>
          <w:rFonts w:ascii="Arial" w:hAnsi="Arial" w:cs="Arial"/>
          <w:b/>
          <w:color w:val="000000"/>
          <w:spacing w:val="11"/>
          <w:lang w:val="hr-HR"/>
        </w:rPr>
        <w:t>3</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ED4476" w:rsidP="007C261D">
      <w:pPr>
        <w:spacing w:before="288"/>
        <w:jc w:val="both"/>
        <w:rPr>
          <w:rFonts w:ascii="Arial" w:hAnsi="Arial" w:cs="Arial"/>
          <w:color w:val="000000"/>
          <w:spacing w:val="2"/>
          <w:lang w:val="hr-HR"/>
        </w:rPr>
      </w:pPr>
      <w:r>
        <w:rPr>
          <w:rFonts w:ascii="Arial" w:hAnsi="Arial" w:cs="Arial"/>
          <w:noProof/>
          <w:lang w:val="hr-HR" w:eastAsia="hr-HR"/>
        </w:rPr>
        <mc:AlternateContent>
          <mc:Choice Requires="wps">
            <w:drawing>
              <wp:anchor distT="0" distB="0" distL="0" distR="0" simplePos="0" relativeHeight="251657728" behindDoc="1" locked="0" layoutInCell="1" allowOverlap="1">
                <wp:simplePos x="0" y="0"/>
                <wp:positionH relativeFrom="column">
                  <wp:posOffset>3898900</wp:posOffset>
                </wp:positionH>
                <wp:positionV relativeFrom="paragraph">
                  <wp:posOffset>826770</wp:posOffset>
                </wp:positionV>
                <wp:extent cx="45085" cy="1298575"/>
                <wp:effectExtent l="0" t="0" r="12065" b="158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FF9" w:rsidRDefault="00AF3FF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07pt;margin-top:65.1pt;width:3.55pt;height:102.2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AF3FF9" w:rsidRDefault="00AF3FF9">
                      <w:pPr>
                        <w:jc w:val="center"/>
                      </w:pP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6704" behindDoc="1" locked="0" layoutInCell="1" allowOverlap="1">
                <wp:simplePos x="0" y="0"/>
                <wp:positionH relativeFrom="column">
                  <wp:posOffset>5778500</wp:posOffset>
                </wp:positionH>
                <wp:positionV relativeFrom="paragraph">
                  <wp:posOffset>1102360</wp:posOffset>
                </wp:positionV>
                <wp:extent cx="807720" cy="1313180"/>
                <wp:effectExtent l="0" t="0" r="11430" b="127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FF9" w:rsidRDefault="00AF3F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5pt;margin-top:86.8pt;width:63.6pt;height:103.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AF3FF9" w:rsidRDefault="00AF3FF9"/>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8752" behindDoc="1" locked="0" layoutInCell="1" allowOverlap="1">
                <wp:simplePos x="0" y="0"/>
                <wp:positionH relativeFrom="column">
                  <wp:posOffset>4025265</wp:posOffset>
                </wp:positionH>
                <wp:positionV relativeFrom="paragraph">
                  <wp:posOffset>1808480</wp:posOffset>
                </wp:positionV>
                <wp:extent cx="758825" cy="247015"/>
                <wp:effectExtent l="0" t="0" r="3175" b="63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FF9" w:rsidRDefault="00AF3FF9">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6.95pt;margin-top:142.4pt;width:59.75pt;height:1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AF3FF9" w:rsidRDefault="00AF3FF9">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9776" behindDoc="1" locked="0" layoutInCell="1" allowOverlap="1">
                <wp:simplePos x="0" y="0"/>
                <wp:positionH relativeFrom="column">
                  <wp:posOffset>5339715</wp:posOffset>
                </wp:positionH>
                <wp:positionV relativeFrom="paragraph">
                  <wp:posOffset>1632585</wp:posOffset>
                </wp:positionV>
                <wp:extent cx="361315" cy="269875"/>
                <wp:effectExtent l="0" t="0" r="635"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FF9" w:rsidRDefault="00AF3FF9">
                            <w:pPr>
                              <w:shd w:val="solid" w:color="FFFFFF" w:fill="FFFFFF"/>
                              <w:spacing w:line="212" w:lineRule="exact"/>
                              <w:rPr>
                                <w:rFonts w:ascii="Arial" w:hAnsi="Arial"/>
                                <w:color w:val="000000"/>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0.45pt;margin-top:128.55pt;width:28.45pt;height:21.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AF3FF9" w:rsidRDefault="00AF3FF9">
                      <w:pPr>
                        <w:shd w:val="solid" w:color="FFFFFF" w:fill="FFFFFF"/>
                        <w:spacing w:line="212" w:lineRule="exact"/>
                        <w:rPr>
                          <w:rFonts w:ascii="Arial" w:hAnsi="Arial"/>
                          <w:color w:val="000000"/>
                          <w:sz w:val="21"/>
                          <w:lang w:val="hr-HR"/>
                        </w:rPr>
                      </w:pPr>
                    </w:p>
                  </w:txbxContent>
                </v:textbox>
                <w10:wrap type="square"/>
              </v:shape>
            </w:pict>
          </mc:Fallback>
        </mc:AlternateConten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 xml:space="preserve">najkasnije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t>PRILOG I. — PONUDBENI LIST</w:t>
      </w:r>
      <w:r w:rsidR="00432571">
        <w:rPr>
          <w:rFonts w:ascii="Arial" w:hAnsi="Arial" w:cs="Arial"/>
          <w:b/>
          <w:color w:val="000000"/>
          <w:sz w:val="21"/>
          <w:lang w:val="hr-HR"/>
        </w:rPr>
        <w:t xml:space="preserve"> (za grupu a)</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5133CE" w:rsidRDefault="00290C55" w:rsidP="00021EA4">
            <w:pPr>
              <w:ind w:right="1343"/>
              <w:jc w:val="right"/>
              <w:rPr>
                <w:rFonts w:ascii="Arial" w:hAnsi="Arial" w:cs="Arial"/>
                <w:b/>
                <w:color w:val="000000"/>
                <w:spacing w:val="4"/>
                <w:sz w:val="21"/>
                <w:lang w:val="hr-HR"/>
              </w:rPr>
            </w:pPr>
            <w:r>
              <w:rPr>
                <w:rFonts w:ascii="Arial" w:hAnsi="Arial" w:cs="Arial"/>
                <w:b/>
                <w:color w:val="000000"/>
                <w:spacing w:val="4"/>
                <w:sz w:val="21"/>
                <w:lang w:val="hr-HR"/>
              </w:rPr>
              <w:t>Pekarski i mlinarski</w:t>
            </w:r>
            <w:r w:rsidR="00C231CB">
              <w:rPr>
                <w:rFonts w:ascii="Arial" w:hAnsi="Arial" w:cs="Arial"/>
                <w:b/>
                <w:color w:val="000000"/>
                <w:spacing w:val="4"/>
                <w:sz w:val="21"/>
                <w:lang w:val="hr-HR"/>
              </w:rPr>
              <w:t xml:space="preserve"> proizvodi </w:t>
            </w:r>
          </w:p>
          <w:p w:rsidR="00C231CB" w:rsidRPr="00E013B4" w:rsidRDefault="00C231CB" w:rsidP="00476D2F">
            <w:pPr>
              <w:ind w:right="1343"/>
              <w:jc w:val="right"/>
              <w:rPr>
                <w:rFonts w:ascii="Arial" w:hAnsi="Arial" w:cs="Arial"/>
                <w:b/>
                <w:color w:val="000000"/>
                <w:spacing w:val="4"/>
                <w:sz w:val="21"/>
                <w:lang w:val="hr-HR"/>
              </w:rPr>
            </w:pPr>
            <w:r>
              <w:rPr>
                <w:rFonts w:ascii="Arial" w:hAnsi="Arial" w:cs="Arial"/>
                <w:b/>
                <w:color w:val="000000"/>
                <w:spacing w:val="4"/>
                <w:sz w:val="21"/>
                <w:lang w:val="hr-HR"/>
              </w:rPr>
              <w:t>Grupa a)</w:t>
            </w:r>
            <w:r w:rsidR="0020229B">
              <w:rPr>
                <w:rFonts w:ascii="Arial" w:hAnsi="Arial" w:cs="Arial"/>
                <w:b/>
                <w:color w:val="000000"/>
                <w:spacing w:val="4"/>
                <w:sz w:val="21"/>
                <w:lang w:val="hr-HR"/>
              </w:rPr>
              <w:t xml:space="preserve"> </w:t>
            </w:r>
            <w:r w:rsidR="00476D2F">
              <w:rPr>
                <w:rFonts w:ascii="Arial" w:hAnsi="Arial" w:cs="Arial"/>
                <w:b/>
                <w:color w:val="000000"/>
                <w:spacing w:val="4"/>
                <w:sz w:val="21"/>
                <w:lang w:val="hr-HR"/>
              </w:rPr>
              <w:t>kruh i ostali pekarski proizvodi</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Default="00201321" w:rsidP="00201321">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t xml:space="preserve">PRILOG BR. </w:t>
      </w:r>
      <w:r w:rsidR="00291041" w:rsidRP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DR.FILIPA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TROŠKOVNIK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ZA NABAVU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KRUHA I OSTALIH PEKARSKIH PROIZVODA</w:t>
      </w:r>
      <w:r w:rsidR="00291041">
        <w:rPr>
          <w:rFonts w:ascii="Arial" w:eastAsia="Lucida Sans Unicode" w:hAnsi="Arial" w:cs="Arial"/>
          <w:bCs/>
          <w:kern w:val="1"/>
          <w:sz w:val="24"/>
          <w:szCs w:val="24"/>
          <w:lang w:val="hr-HR" w:eastAsia="zh-CN"/>
        </w:rPr>
        <w:t>, grupa 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Ponuditelj: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bl>
      <w:tblPr>
        <w:tblW w:w="10233"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298"/>
        <w:gridCol w:w="1620"/>
        <w:gridCol w:w="1260"/>
        <w:gridCol w:w="783"/>
        <w:gridCol w:w="1418"/>
        <w:gridCol w:w="1039"/>
        <w:gridCol w:w="1260"/>
        <w:gridCol w:w="900"/>
      </w:tblGrid>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bookmarkStart w:id="1" w:name="RANGE!A2:H80"/>
            <w:r w:rsidRPr="00291041">
              <w:rPr>
                <w:rFonts w:ascii="Arial" w:eastAsia="Lucida Sans Unicode" w:hAnsi="Arial" w:cs="Arial"/>
                <w:bCs/>
                <w:kern w:val="1"/>
                <w:sz w:val="24"/>
                <w:szCs w:val="24"/>
                <w:lang w:val="hr-HR" w:eastAsia="zh-CN"/>
              </w:rPr>
              <w:t>R.Brbr</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PROIZVODA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Karakteristike</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proizvođača (popunjava ponuditelj)</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Jedinica mjere</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2C112E">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Okvirna količina za razdoblje 01.0</w:t>
            </w:r>
            <w:r w:rsidR="002C112E">
              <w:rPr>
                <w:rFonts w:ascii="Arial" w:eastAsia="Lucida Sans Unicode" w:hAnsi="Arial" w:cs="Arial"/>
                <w:bCs/>
                <w:kern w:val="1"/>
                <w:sz w:val="24"/>
                <w:szCs w:val="24"/>
                <w:lang w:val="hr-HR" w:eastAsia="zh-CN"/>
              </w:rPr>
              <w:t>8</w:t>
            </w:r>
            <w:r w:rsidRPr="00291041">
              <w:rPr>
                <w:rFonts w:ascii="Arial" w:eastAsia="Lucida Sans Unicode" w:hAnsi="Arial" w:cs="Arial"/>
                <w:bCs/>
                <w:kern w:val="1"/>
                <w:sz w:val="24"/>
                <w:szCs w:val="24"/>
                <w:lang w:val="hr-HR" w:eastAsia="zh-CN"/>
              </w:rPr>
              <w:t>.-31.12.201</w:t>
            </w:r>
            <w:r w:rsidR="005F26AB">
              <w:rPr>
                <w:rFonts w:ascii="Arial" w:eastAsia="Lucida Sans Unicode" w:hAnsi="Arial" w:cs="Arial"/>
                <w:bCs/>
                <w:kern w:val="1"/>
                <w:sz w:val="24"/>
                <w:szCs w:val="24"/>
                <w:lang w:val="hr-HR" w:eastAsia="zh-CN"/>
              </w:rPr>
              <w:t>9</w:t>
            </w:r>
            <w:r w:rsidRPr="00291041">
              <w:rPr>
                <w:rFonts w:ascii="Arial" w:eastAsia="Lucida Sans Unicode" w:hAnsi="Arial" w:cs="Arial"/>
                <w:bCs/>
                <w:kern w:val="1"/>
                <w:sz w:val="24"/>
                <w:szCs w:val="24"/>
                <w:lang w:val="hr-HR" w:eastAsia="zh-CN"/>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Cijena bez</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PDV-a/JM (kn)</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Iznos</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količina x cijena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(kn)</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Stopa PDV-a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w:t>
            </w:r>
          </w:p>
        </w:tc>
      </w:tr>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r>
      <w:tr w:rsidR="00527A84" w:rsidRPr="00291041" w:rsidTr="00291041">
        <w:trPr>
          <w:trHeight w:val="223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POLUBIJELI</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pvc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proizveden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pšeničnog</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T-850 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T-550, 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8A238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6</w:t>
            </w:r>
            <w:r w:rsidR="003A7642" w:rsidRPr="00291041">
              <w:rPr>
                <w:rFonts w:ascii="Arial" w:eastAsia="Lucida Sans Unicode" w:hAnsi="Arial" w:cs="Arial"/>
                <w:bCs/>
                <w:kern w:val="1"/>
                <w:sz w:val="24"/>
                <w:szCs w:val="24"/>
                <w:lang w:val="hr-HR" w:eastAsia="zh-CN"/>
              </w:rPr>
              <w:t>.</w:t>
            </w:r>
            <w:r>
              <w:rPr>
                <w:rFonts w:ascii="Arial" w:eastAsia="Lucida Sans Unicode" w:hAnsi="Arial" w:cs="Arial"/>
                <w:bCs/>
                <w:kern w:val="1"/>
                <w:sz w:val="24"/>
                <w:szCs w:val="24"/>
                <w:lang w:val="hr-HR" w:eastAsia="zh-CN"/>
              </w:rPr>
              <w:t>458</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989"/>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INTEGRALNI</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pvc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brašnoT-850,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sojinu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prekrupu,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laneno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sjeme,raženo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integralno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biljne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masnoće,sol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8A2383" w:rsidP="003A764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250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70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PECIVO,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MLIJEČNO, slano, 80g</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8A238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750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64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PECIVO, ŽEMLJA-slano, okruglo, 100g</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masti.</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8A2383" w:rsidP="003A764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750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PECIVO, slano,30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masti.</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8A2383" w:rsidP="008A2383">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50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PIROŠKA PUNJENA                 SA  SIROM, 90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masnoće,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svježi kravlji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sir minimalno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16%.</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8A2383" w:rsidP="00217F55">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70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KROFNA PUNJENA     ČOKOLADM, 60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bjelanjak 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koncentrat za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krofne,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minimalno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28% kakao-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krem</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nadjeva.</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8A238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83</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10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MLINCI S JAJIMA</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550,sol, jaja</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8A238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125</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19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KRUŠNE MRVICE</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T-850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T-550, 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8A238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70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83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10..0.</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 SVJEŽI</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8A238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8</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bookmarkEnd w:id="1"/>
      <w:tr w:rsidR="00527A84" w:rsidRPr="00291041" w:rsidTr="00291041">
        <w:trPr>
          <w:trHeight w:val="83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11..0.</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Orahnjača, kolač</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oraha min.50%, narezana na šnite, upakirana u foliju</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8A238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21</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83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12..0.</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Makovnjača, kolač</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maka min.50%, narezana na šnite, upakirana u foliju</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8A238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21</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bl>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Ukupna cijena ponude bez pdv-a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Iznos PDV-a (kn):</w:t>
      </w:r>
      <w:r w:rsidRPr="00291041">
        <w:rPr>
          <w:rFonts w:ascii="Arial" w:eastAsia="Lucida Sans Unicode" w:hAnsi="Arial" w:cs="Arial"/>
          <w:bCs/>
          <w:kern w:val="1"/>
          <w:sz w:val="24"/>
          <w:szCs w:val="24"/>
          <w:u w:val="single"/>
          <w:lang w:val="hr-HR" w:eastAsia="zh-CN"/>
        </w:rPr>
        <w:t xml:space="preserve">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Sveukupna cijena ponude sa pdv-om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UVJETI ZA NABAVU PEKARSKIH PROIZVODA- KRUH I OSTALI PEKARSKI PROIZVODI: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Ponuđena roba mora u cijelosti zadovoljiti sve tražene uvjete iz opisa predmeta nabave. Rok trajanja isporučenih proizvoda pod red. br. 1-7 gore navedenog troškovnika mora biti minimalno 2 (dva) dana. Rok trajanja isporučenih proizvoda  pod red.br.8-9 je minimalno 30 dana od dana ulaska u skladište. Rok trajanja isporučenih proizvoda  pod red.br.11-12 je minimalno 3 dana od dana ulaska u skladište. Rok trajanja isporučenog proizvoda  pod red.br.10 je minimalno 5 (pet) dana od dana ulaska u skladište. Ponuđeni proizvodi moraju biti u skladu s Pravilnikom o kvaliteti i zdravstvenoj ispravnosti proizvoda, te ponuditelj obvezno mora dokazati da ima uveden sustav HACCP sukladno točki 4.3. ove dokumentacije za nadmetanje.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 Svi dobavljači moraju udovoljiti važećim zakonskim propisima i  programima HACCP sustava.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DOKUMENTACIJA: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PRIJEVOZNA SREDSTVA: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Mora se voditi računa o propisanom robnom susjedstvu u komorama sredstava u pogledu vrste robe ili različitog temperaturnog režima ( svježa i smrznuta roba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 mora biti u propisanoj i adekvatnoj namjenskoj ambalaži (transportnoj</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pojedinačnoj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Deklaracija mora biti na hrvatskom jeziku.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Za svaku hranu kod koje postoji kategorizacija i/ili klasa prema kvaliteti, ista mora biti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naznačena na deklaraciji.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ISPORUKA: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Istovar hrane obavljat će se u prijemnom predprostoru glavnog skladišta objekta. Dobavljačima nije dozvoljen pristup u kuhinju ni skladište, iznimno uz suglasnost odgovorne osobe za prijem hrane i obavezu korištenja transportnih kolica i zaštitne radne odjeće u vlasništvu objekta.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Rok isporuke robe je 1 (jedan) dan od dana zaprimanja narudžbenice, svakodnevno u 7,00 sati.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Pečat i potpis ponuditelja: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i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lang w:val="hr-HR" w:eastAsia="zh-CN"/>
        </w:rPr>
        <w:t xml:space="preserve"> 201</w:t>
      </w:r>
      <w:r w:rsidR="002C112E">
        <w:rPr>
          <w:rFonts w:ascii="Arial" w:eastAsia="Lucida Sans Unicode" w:hAnsi="Arial" w:cs="Arial"/>
          <w:bCs/>
          <w:kern w:val="1"/>
          <w:sz w:val="24"/>
          <w:szCs w:val="24"/>
          <w:lang w:val="hr-HR" w:eastAsia="zh-CN"/>
        </w:rPr>
        <w:t>9</w:t>
      </w:r>
      <w:r w:rsidRPr="00291041">
        <w:rPr>
          <w:rFonts w:ascii="Arial" w:eastAsia="Lucida Sans Unicode" w:hAnsi="Arial" w:cs="Arial"/>
          <w:bCs/>
          <w:kern w:val="1"/>
          <w:sz w:val="24"/>
          <w:szCs w:val="24"/>
          <w:lang w:val="hr-HR" w:eastAsia="zh-CN"/>
        </w:rPr>
        <w:t>. godine</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PRILOG III. –</w:t>
      </w:r>
      <w:r w:rsidRPr="00C7287E">
        <w:rPr>
          <w:rFonts w:ascii="Arial" w:eastAsia="Lucida Sans Unicode" w:hAnsi="Arial" w:cs="Arial"/>
          <w:b/>
          <w:bCs/>
          <w:kern w:val="1"/>
          <w:sz w:val="24"/>
          <w:szCs w:val="24"/>
          <w:lang w:val="hr-HR" w:eastAsia="zh-CN"/>
        </w:rPr>
        <w:t>Izjava o  roku isporuke</w:t>
      </w: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i/>
          <w:kern w:val="1"/>
          <w:sz w:val="24"/>
          <w:szCs w:val="24"/>
          <w:lang w:val="hr-HR" w:eastAsia="zh-CN"/>
        </w:rPr>
        <w:tab/>
      </w:r>
      <w:r w:rsidRPr="00C7287E">
        <w:rPr>
          <w:rFonts w:ascii="Arial" w:eastAsia="Lucida Sans Unicode" w:hAnsi="Arial" w:cs="Arial"/>
          <w:b/>
          <w:bCs/>
          <w:kern w:val="1"/>
          <w:sz w:val="24"/>
          <w:szCs w:val="24"/>
          <w:lang w:val="hr-HR" w:eastAsia="zh-CN"/>
        </w:rPr>
        <w:t>PREDMET:</w:t>
      </w:r>
      <w:r w:rsidRPr="00C7287E">
        <w:rPr>
          <w:rFonts w:ascii="Arial" w:eastAsia="Lucida Sans Unicode" w:hAnsi="Arial" w:cs="Arial"/>
          <w:b/>
          <w:bCs/>
          <w:kern w:val="1"/>
          <w:sz w:val="24"/>
          <w:szCs w:val="24"/>
          <w:lang w:val="hr-HR" w:eastAsia="zh-CN"/>
        </w:rPr>
        <w:tab/>
      </w:r>
      <w:r w:rsidRPr="00C7287E">
        <w:rPr>
          <w:rFonts w:ascii="Arial" w:eastAsia="Lucida Sans Unicode" w:hAnsi="Arial" w:cs="Arial"/>
          <w:b/>
          <w:bCs/>
          <w:i/>
          <w:kern w:val="1"/>
          <w:sz w:val="24"/>
          <w:szCs w:val="24"/>
          <w:lang w:val="hr-HR" w:eastAsia="zh-CN"/>
        </w:rPr>
        <w:t>IZJAVA O  mogućnosti dostave</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Kojom ja __________________________________________ kao ovlaštena osoba za </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(ime i prezime)</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zastupanje gospodarskog subjekta _________________________________________</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Cs/>
          <w:kern w:val="1"/>
          <w:sz w:val="24"/>
          <w:szCs w:val="24"/>
          <w:lang w:val="hr-HR" w:eastAsia="zh-CN"/>
        </w:rPr>
        <w:t xml:space="preserve">izjavljujem da robu navedenu u troškovniku za nabavu pekarskih i mlinarskih proizvoda, </w:t>
      </w:r>
    </w:p>
    <w:p w:rsidR="00C7287E" w:rsidRPr="002A3088" w:rsidRDefault="00C7287E" w:rsidP="00C7287E">
      <w:pPr>
        <w:spacing w:line="216" w:lineRule="auto"/>
        <w:ind w:right="180"/>
        <w:rPr>
          <w:rFonts w:ascii="Arial" w:eastAsia="Lucida Sans Unicode" w:hAnsi="Arial" w:cs="Arial"/>
          <w:bCs/>
          <w:kern w:val="1"/>
          <w:sz w:val="24"/>
          <w:szCs w:val="24"/>
          <w:lang w:val="hr-HR" w:eastAsia="zh-CN"/>
        </w:rPr>
      </w:pPr>
      <w:r w:rsidRPr="002A3088">
        <w:rPr>
          <w:rFonts w:ascii="Arial" w:eastAsia="Lucida Sans Unicode" w:hAnsi="Arial" w:cs="Arial"/>
          <w:bCs/>
          <w:kern w:val="1"/>
          <w:sz w:val="24"/>
          <w:szCs w:val="24"/>
          <w:lang w:val="hr-HR" w:eastAsia="zh-CN"/>
        </w:rPr>
        <w:t xml:space="preserve">grupa </w:t>
      </w:r>
      <w:r w:rsidR="002C112E" w:rsidRPr="002A3088">
        <w:rPr>
          <w:rFonts w:ascii="Arial" w:eastAsia="Lucida Sans Unicode" w:hAnsi="Arial" w:cs="Arial"/>
          <w:bCs/>
          <w:kern w:val="1"/>
          <w:sz w:val="24"/>
          <w:szCs w:val="24"/>
          <w:lang w:val="hr-HR" w:eastAsia="zh-CN"/>
        </w:rPr>
        <w:t xml:space="preserve"> a) kruh i ostali pekarski proizvodi</w:t>
      </w:r>
      <w:r w:rsidRPr="002A3088">
        <w:rPr>
          <w:rFonts w:ascii="Arial" w:eastAsia="Lucida Sans Unicode" w:hAnsi="Arial" w:cs="Arial"/>
          <w:bCs/>
          <w:kern w:val="1"/>
          <w:sz w:val="24"/>
          <w:szCs w:val="24"/>
          <w:lang w:val="hr-HR" w:eastAsia="zh-CN"/>
        </w:rPr>
        <w:t xml:space="preserve"> :</w:t>
      </w:r>
      <w:r w:rsidRPr="002A3088">
        <w:rPr>
          <w:rFonts w:ascii="Arial" w:eastAsia="Lucida Sans Unicode" w:hAnsi="Arial" w:cs="Arial"/>
          <w:bCs/>
          <w:kern w:val="1"/>
          <w:sz w:val="24"/>
          <w:szCs w:val="24"/>
          <w:vertAlign w:val="superscript"/>
          <w:lang w:val="hr-HR" w:eastAsia="zh-CN"/>
        </w:rPr>
        <w:footnoteReference w:id="1"/>
      </w:r>
    </w:p>
    <w:p w:rsidR="00C7287E" w:rsidRDefault="00C7287E" w:rsidP="00C7287E">
      <w:pPr>
        <w:spacing w:line="216" w:lineRule="auto"/>
        <w:ind w:right="180"/>
        <w:rPr>
          <w:rFonts w:ascii="Arial" w:eastAsia="Lucida Sans Unicode" w:hAnsi="Arial" w:cs="Arial"/>
          <w:bCs/>
          <w:kern w:val="1"/>
          <w:sz w:val="24"/>
          <w:szCs w:val="24"/>
          <w:lang w:val="hr-HR" w:eastAsia="zh-CN"/>
        </w:rPr>
      </w:pPr>
      <w:r w:rsidRPr="002A3088">
        <w:rPr>
          <w:rFonts w:ascii="Arial" w:eastAsia="Lucida Sans Unicode" w:hAnsi="Arial" w:cs="Arial"/>
          <w:bCs/>
          <w:i/>
          <w:kern w:val="1"/>
          <w:sz w:val="24"/>
          <w:szCs w:val="24"/>
          <w:lang w:val="hr-HR" w:eastAsia="zh-CN"/>
        </w:rPr>
        <w:t xml:space="preserve">mogu dostaviti </w:t>
      </w:r>
      <w:r w:rsidRPr="002A3088">
        <w:rPr>
          <w:rFonts w:ascii="Arial" w:eastAsia="Lucida Sans Unicode" w:hAnsi="Arial" w:cs="Arial"/>
          <w:bCs/>
          <w:kern w:val="1"/>
          <w:sz w:val="24"/>
          <w:szCs w:val="24"/>
          <w:lang w:val="hr-HR" w:eastAsia="zh-CN"/>
        </w:rPr>
        <w:t>na adresu Doma za starije i nemoćne osobe Požega, Dr.Filipa Potrebice 2a, 34000 Požega,  najkasnije do 7:00 sati u sljedeće dane u tjednu:</w:t>
      </w:r>
    </w:p>
    <w:p w:rsidR="002A3088" w:rsidRPr="002A3088" w:rsidRDefault="002A3088" w:rsidP="00C7287E">
      <w:pPr>
        <w:spacing w:line="216" w:lineRule="auto"/>
        <w:ind w:right="180"/>
        <w:rPr>
          <w:rFonts w:ascii="Arial" w:eastAsia="Lucida Sans Unicode" w:hAnsi="Arial" w:cs="Arial"/>
          <w:bCs/>
          <w:i/>
          <w:kern w:val="1"/>
          <w:sz w:val="24"/>
          <w:szCs w:val="24"/>
          <w:lang w:val="hr-HR" w:eastAsia="zh-CN"/>
        </w:rPr>
      </w:pPr>
    </w:p>
    <w:p w:rsidR="002A3088" w:rsidRDefault="002A3088" w:rsidP="002A3088">
      <w:pPr>
        <w:numPr>
          <w:ilvl w:val="0"/>
          <w:numId w:val="24"/>
        </w:numPr>
        <w:spacing w:line="216" w:lineRule="auto"/>
        <w:ind w:right="180"/>
        <w:rPr>
          <w:rFonts w:ascii="Arial" w:eastAsia="Lucida Sans Unicode" w:hAnsi="Arial" w:cs="Arial"/>
          <w:bCs/>
          <w:kern w:val="1"/>
          <w:sz w:val="24"/>
          <w:szCs w:val="24"/>
          <w:lang w:val="hr-HR" w:eastAsia="zh-CN"/>
        </w:rPr>
      </w:pPr>
      <w:r w:rsidRPr="002A3088">
        <w:rPr>
          <w:rFonts w:ascii="Arial" w:eastAsia="Lucida Sans Unicode" w:hAnsi="Arial" w:cs="Arial"/>
          <w:bCs/>
          <w:kern w:val="1"/>
          <w:sz w:val="24"/>
          <w:szCs w:val="24"/>
          <w:lang w:val="hr-HR" w:eastAsia="zh-CN"/>
        </w:rPr>
        <w:t xml:space="preserve">Svi  dani u tjednu, uključujući subote i nedjelje, osim blagdana Uskrs i </w:t>
      </w:r>
      <w:r w:rsidR="00DD2401">
        <w:rPr>
          <w:rFonts w:ascii="Arial" w:eastAsia="Lucida Sans Unicode" w:hAnsi="Arial" w:cs="Arial"/>
          <w:bCs/>
          <w:kern w:val="1"/>
          <w:sz w:val="24"/>
          <w:szCs w:val="24"/>
          <w:lang w:val="hr-HR" w:eastAsia="zh-CN"/>
        </w:rPr>
        <w:t xml:space="preserve">blagdana </w:t>
      </w:r>
      <w:r w:rsidRPr="002A3088">
        <w:rPr>
          <w:rFonts w:ascii="Arial" w:eastAsia="Lucida Sans Unicode" w:hAnsi="Arial" w:cs="Arial"/>
          <w:bCs/>
          <w:kern w:val="1"/>
          <w:sz w:val="24"/>
          <w:szCs w:val="24"/>
          <w:lang w:val="hr-HR" w:eastAsia="zh-CN"/>
        </w:rPr>
        <w:t>Božić</w:t>
      </w:r>
      <w:r w:rsidR="00DD2401">
        <w:rPr>
          <w:rFonts w:ascii="Arial" w:eastAsia="Lucida Sans Unicode" w:hAnsi="Arial" w:cs="Arial"/>
          <w:bCs/>
          <w:kern w:val="1"/>
          <w:sz w:val="24"/>
          <w:szCs w:val="24"/>
          <w:lang w:val="hr-HR" w:eastAsia="zh-CN"/>
        </w:rPr>
        <w:t>,</w:t>
      </w:r>
    </w:p>
    <w:p w:rsidR="002A3088" w:rsidRPr="002A3088" w:rsidRDefault="002A3088" w:rsidP="002A3088">
      <w:pPr>
        <w:spacing w:line="216" w:lineRule="auto"/>
        <w:ind w:left="644" w:right="180"/>
        <w:rPr>
          <w:rFonts w:ascii="Arial" w:eastAsia="Lucida Sans Unicode" w:hAnsi="Arial" w:cs="Arial"/>
          <w:bCs/>
          <w:kern w:val="1"/>
          <w:sz w:val="24"/>
          <w:szCs w:val="24"/>
          <w:lang w:val="hr-HR" w:eastAsia="zh-CN"/>
        </w:rPr>
      </w:pPr>
    </w:p>
    <w:p w:rsidR="00DD2401" w:rsidRDefault="002A3088" w:rsidP="00DD2401">
      <w:pPr>
        <w:numPr>
          <w:ilvl w:val="0"/>
          <w:numId w:val="24"/>
        </w:numPr>
        <w:spacing w:line="216" w:lineRule="auto"/>
        <w:ind w:right="180"/>
        <w:rPr>
          <w:rFonts w:ascii="Arial" w:eastAsia="Lucida Sans Unicode" w:hAnsi="Arial" w:cs="Arial"/>
          <w:bCs/>
          <w:kern w:val="1"/>
          <w:sz w:val="24"/>
          <w:szCs w:val="24"/>
          <w:lang w:val="hr-HR" w:eastAsia="zh-CN"/>
        </w:rPr>
      </w:pPr>
      <w:r w:rsidRPr="002A3088">
        <w:rPr>
          <w:rFonts w:ascii="Arial" w:eastAsia="Lucida Sans Unicode" w:hAnsi="Arial" w:cs="Arial"/>
          <w:bCs/>
          <w:kern w:val="1"/>
          <w:sz w:val="24"/>
          <w:szCs w:val="24"/>
          <w:lang w:val="hr-HR" w:eastAsia="zh-CN"/>
        </w:rPr>
        <w:t>Svi dani u tjednu osim nedjelje</w:t>
      </w:r>
      <w:r w:rsidR="00DD2401">
        <w:rPr>
          <w:rFonts w:ascii="Arial" w:eastAsia="Lucida Sans Unicode" w:hAnsi="Arial" w:cs="Arial"/>
          <w:bCs/>
          <w:kern w:val="1"/>
          <w:sz w:val="24"/>
          <w:szCs w:val="24"/>
          <w:lang w:val="hr-HR" w:eastAsia="zh-CN"/>
        </w:rPr>
        <w:t>,</w:t>
      </w:r>
      <w:r w:rsidR="00DD2401" w:rsidRPr="00DD2401">
        <w:rPr>
          <w:rFonts w:ascii="Arial" w:eastAsia="Lucida Sans Unicode" w:hAnsi="Arial" w:cs="Arial"/>
          <w:bCs/>
          <w:kern w:val="1"/>
          <w:sz w:val="24"/>
          <w:szCs w:val="24"/>
          <w:lang w:val="hr-HR" w:eastAsia="zh-CN"/>
        </w:rPr>
        <w:t xml:space="preserve"> </w:t>
      </w:r>
      <w:r w:rsidR="00DD2401" w:rsidRPr="002A3088">
        <w:rPr>
          <w:rFonts w:ascii="Arial" w:eastAsia="Lucida Sans Unicode" w:hAnsi="Arial" w:cs="Arial"/>
          <w:bCs/>
          <w:kern w:val="1"/>
          <w:sz w:val="24"/>
          <w:szCs w:val="24"/>
          <w:lang w:val="hr-HR" w:eastAsia="zh-CN"/>
        </w:rPr>
        <w:t xml:space="preserve">blagdana Uskrs i </w:t>
      </w:r>
      <w:r w:rsidR="00DD2401">
        <w:rPr>
          <w:rFonts w:ascii="Arial" w:eastAsia="Lucida Sans Unicode" w:hAnsi="Arial" w:cs="Arial"/>
          <w:bCs/>
          <w:kern w:val="1"/>
          <w:sz w:val="24"/>
          <w:szCs w:val="24"/>
          <w:lang w:val="hr-HR" w:eastAsia="zh-CN"/>
        </w:rPr>
        <w:t xml:space="preserve">blagdana </w:t>
      </w:r>
      <w:r w:rsidR="00DD2401" w:rsidRPr="002A3088">
        <w:rPr>
          <w:rFonts w:ascii="Arial" w:eastAsia="Lucida Sans Unicode" w:hAnsi="Arial" w:cs="Arial"/>
          <w:bCs/>
          <w:kern w:val="1"/>
          <w:sz w:val="24"/>
          <w:szCs w:val="24"/>
          <w:lang w:val="hr-HR" w:eastAsia="zh-CN"/>
        </w:rPr>
        <w:t>Božić</w:t>
      </w:r>
      <w:r w:rsidR="00DD2401">
        <w:rPr>
          <w:rFonts w:ascii="Arial" w:eastAsia="Lucida Sans Unicode" w:hAnsi="Arial" w:cs="Arial"/>
          <w:bCs/>
          <w:kern w:val="1"/>
          <w:sz w:val="24"/>
          <w:szCs w:val="24"/>
          <w:lang w:val="hr-HR" w:eastAsia="zh-CN"/>
        </w:rPr>
        <w:t>,</w:t>
      </w:r>
    </w:p>
    <w:p w:rsidR="002A3088" w:rsidRPr="002A3088" w:rsidRDefault="002A3088" w:rsidP="00DD2401">
      <w:pPr>
        <w:spacing w:line="216" w:lineRule="auto"/>
        <w:ind w:left="644" w:right="180"/>
        <w:rPr>
          <w:rFonts w:ascii="Arial" w:eastAsia="Lucida Sans Unicode" w:hAnsi="Arial" w:cs="Arial"/>
          <w:bCs/>
          <w:kern w:val="1"/>
          <w:sz w:val="24"/>
          <w:szCs w:val="24"/>
          <w:lang w:val="hr-HR" w:eastAsia="zh-CN"/>
        </w:rPr>
      </w:pPr>
    </w:p>
    <w:p w:rsidR="00C7287E" w:rsidRPr="002A3088" w:rsidRDefault="00C7287E" w:rsidP="002A3088">
      <w:pPr>
        <w:spacing w:line="216" w:lineRule="auto"/>
        <w:ind w:left="644" w:right="180"/>
        <w:rPr>
          <w:rFonts w:ascii="Arial" w:eastAsia="Lucida Sans Unicode" w:hAnsi="Arial" w:cs="Arial"/>
          <w:bCs/>
          <w:kern w:val="1"/>
          <w:sz w:val="24"/>
          <w:szCs w:val="24"/>
          <w:lang w:val="hr-HR" w:eastAsia="zh-CN"/>
        </w:rPr>
      </w:pPr>
    </w:p>
    <w:p w:rsidR="00C7287E" w:rsidRPr="00C7287E" w:rsidRDefault="00C7287E" w:rsidP="002A3088">
      <w:pPr>
        <w:spacing w:line="216" w:lineRule="auto"/>
        <w:ind w:left="284" w:right="180"/>
        <w:rPr>
          <w:rFonts w:ascii="Arial" w:eastAsia="Lucida Sans Unicode" w:hAnsi="Arial" w:cs="Arial"/>
          <w:b/>
          <w:bCs/>
          <w:kern w:val="1"/>
          <w:sz w:val="24"/>
          <w:szCs w:val="24"/>
          <w:lang w:val="hr-HR" w:eastAsia="zh-CN"/>
        </w:rPr>
      </w:pPr>
    </w:p>
    <w:p w:rsidR="00C7287E" w:rsidRPr="00C7287E" w:rsidRDefault="00C7287E" w:rsidP="008A2383">
      <w:pPr>
        <w:spacing w:line="216" w:lineRule="auto"/>
        <w:ind w:left="720"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i/>
          <w:kern w:val="1"/>
          <w:sz w:val="24"/>
          <w:szCs w:val="24"/>
          <w:lang w:val="hr-HR" w:eastAsia="zh-CN"/>
        </w:rPr>
      </w:pPr>
    </w:p>
    <w:p w:rsidR="005F26AB" w:rsidRDefault="005F26AB"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r w:rsidRPr="00C7287E">
        <w:rPr>
          <w:rFonts w:ascii="Arial" w:eastAsia="Lucida Sans Unicode" w:hAnsi="Arial" w:cs="Arial"/>
          <w:bCs/>
          <w:i/>
          <w:kern w:val="1"/>
          <w:sz w:val="24"/>
          <w:szCs w:val="24"/>
          <w:lang w:val="hr-HR" w:eastAsia="zh-CN"/>
        </w:rPr>
        <w:t>(zaokružiti slovo ispred odgovora)</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 xml:space="preserve">                                                                                                      ________________________</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Cs/>
          <w:kern w:val="1"/>
          <w:sz w:val="24"/>
          <w:szCs w:val="24"/>
          <w:lang w:val="hr-HR" w:eastAsia="zh-CN"/>
        </w:rPr>
        <w:t xml:space="preserve"> (ime i prezime  ovlaštene osobe za zastupanje)</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p>
    <w:p w:rsidR="005F26AB"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w:t>
      </w: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_____________________</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w:t>
      </w:r>
      <w:r w:rsidR="005F26AB">
        <w:rPr>
          <w:rFonts w:ascii="Arial" w:eastAsia="Lucida Sans Unicode" w:hAnsi="Arial" w:cs="Arial"/>
          <w:bCs/>
          <w:kern w:val="1"/>
          <w:sz w:val="24"/>
          <w:szCs w:val="24"/>
          <w:lang w:val="hr-HR" w:eastAsia="zh-CN"/>
        </w:rPr>
        <w:t xml:space="preserve">                                              </w:t>
      </w:r>
      <w:r w:rsidRPr="00C7287E">
        <w:rPr>
          <w:rFonts w:ascii="Arial" w:eastAsia="Lucida Sans Unicode" w:hAnsi="Arial" w:cs="Arial"/>
          <w:bCs/>
          <w:kern w:val="1"/>
          <w:sz w:val="24"/>
          <w:szCs w:val="24"/>
          <w:lang w:val="hr-HR" w:eastAsia="zh-CN"/>
        </w:rPr>
        <w:t xml:space="preserve"> (potpis ovlaštene osobe za zastupanje)</w:t>
      </w: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br w:type="page"/>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9F59ED" w:rsidRPr="00291041" w:rsidRDefault="009F59ED" w:rsidP="008A44F5">
      <w:pPr>
        <w:spacing w:line="216" w:lineRule="auto"/>
        <w:ind w:right="180"/>
        <w:rPr>
          <w:rFonts w:ascii="Arial" w:eastAsia="Lucida Sans Unicode" w:hAnsi="Arial" w:cs="Arial"/>
          <w:bCs/>
          <w:kern w:val="1"/>
          <w:sz w:val="24"/>
          <w:szCs w:val="24"/>
          <w:lang w:val="pl-PL" w:eastAsia="zh-CN"/>
        </w:rPr>
      </w:pPr>
    </w:p>
    <w:sectPr w:rsidR="009F59ED" w:rsidRPr="00291041" w:rsidSect="00A52773">
      <w:pgSz w:w="11918" w:h="16854"/>
      <w:pgMar w:top="1612" w:right="1257" w:bottom="2972" w:left="11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2F" w:rsidRDefault="00D3312F" w:rsidP="00364531">
      <w:r>
        <w:separator/>
      </w:r>
    </w:p>
  </w:endnote>
  <w:endnote w:type="continuationSeparator" w:id="0">
    <w:p w:rsidR="00D3312F" w:rsidRDefault="00D3312F" w:rsidP="003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ngLiU_HKSCS">
    <w:charset w:val="88"/>
    <w:family w:val="roman"/>
    <w:pitch w:val="variable"/>
    <w:sig w:usb0="A00002FF" w:usb1="3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2F" w:rsidRDefault="00D3312F" w:rsidP="00364531">
      <w:r>
        <w:separator/>
      </w:r>
    </w:p>
  </w:footnote>
  <w:footnote w:type="continuationSeparator" w:id="0">
    <w:p w:rsidR="00D3312F" w:rsidRDefault="00D3312F" w:rsidP="00364531">
      <w:r>
        <w:continuationSeparator/>
      </w:r>
    </w:p>
  </w:footnote>
  <w:footnote w:id="1">
    <w:p w:rsidR="00AF3FF9" w:rsidRPr="00DC7520" w:rsidRDefault="00AF3FF9" w:rsidP="00C7287E">
      <w:pPr>
        <w:pStyle w:val="Tekstfusnote"/>
        <w:rPr>
          <w:lang w:val="hr-HR"/>
        </w:rPr>
      </w:pPr>
      <w:r>
        <w:rPr>
          <w:rStyle w:val="Referencafusnote"/>
        </w:rPr>
        <w:footnoteRef/>
      </w:r>
      <w:r>
        <w:rPr>
          <w:lang w:val="hr-HR"/>
        </w:rPr>
        <w:t xml:space="preserve"> zaokružiti slovo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7">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F2616B"/>
    <w:multiLevelType w:val="hybridMultilevel"/>
    <w:tmpl w:val="EB78EB60"/>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8"/>
  </w:num>
  <w:num w:numId="4">
    <w:abstractNumId w:val="17"/>
  </w:num>
  <w:num w:numId="5">
    <w:abstractNumId w:val="21"/>
  </w:num>
  <w:num w:numId="6">
    <w:abstractNumId w:val="2"/>
  </w:num>
  <w:num w:numId="7">
    <w:abstractNumId w:val="10"/>
  </w:num>
  <w:num w:numId="8">
    <w:abstractNumId w:val="9"/>
  </w:num>
  <w:num w:numId="9">
    <w:abstractNumId w:val="11"/>
  </w:num>
  <w:num w:numId="10">
    <w:abstractNumId w:val="3"/>
  </w:num>
  <w:num w:numId="11">
    <w:abstractNumId w:val="23"/>
  </w:num>
  <w:num w:numId="12">
    <w:abstractNumId w:val="22"/>
  </w:num>
  <w:num w:numId="13">
    <w:abstractNumId w:val="15"/>
  </w:num>
  <w:num w:numId="14">
    <w:abstractNumId w:val="12"/>
  </w:num>
  <w:num w:numId="15">
    <w:abstractNumId w:val="4"/>
  </w:num>
  <w:num w:numId="16">
    <w:abstractNumId w:val="7"/>
  </w:num>
  <w:num w:numId="17">
    <w:abstractNumId w:val="6"/>
  </w:num>
  <w:num w:numId="18">
    <w:abstractNumId w:val="13"/>
  </w:num>
  <w:num w:numId="19">
    <w:abstractNumId w:val="18"/>
  </w:num>
  <w:num w:numId="20">
    <w:abstractNumId w:val="16"/>
  </w:num>
  <w:num w:numId="21">
    <w:abstractNumId w:val="14"/>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53"/>
    <w:rsid w:val="00013D43"/>
    <w:rsid w:val="00014DB7"/>
    <w:rsid w:val="00021EA4"/>
    <w:rsid w:val="00027113"/>
    <w:rsid w:val="00034BE9"/>
    <w:rsid w:val="000448C8"/>
    <w:rsid w:val="00052655"/>
    <w:rsid w:val="00057895"/>
    <w:rsid w:val="00066579"/>
    <w:rsid w:val="00095D0A"/>
    <w:rsid w:val="000A2D38"/>
    <w:rsid w:val="000F080C"/>
    <w:rsid w:val="000F127A"/>
    <w:rsid w:val="001066A8"/>
    <w:rsid w:val="00123DBF"/>
    <w:rsid w:val="00135644"/>
    <w:rsid w:val="00154A48"/>
    <w:rsid w:val="001562FF"/>
    <w:rsid w:val="00167EB2"/>
    <w:rsid w:val="001728A9"/>
    <w:rsid w:val="00174FF9"/>
    <w:rsid w:val="001C15D8"/>
    <w:rsid w:val="001D6E19"/>
    <w:rsid w:val="001D7229"/>
    <w:rsid w:val="001F0A20"/>
    <w:rsid w:val="001F5D7C"/>
    <w:rsid w:val="001F620E"/>
    <w:rsid w:val="001F7682"/>
    <w:rsid w:val="00201321"/>
    <w:rsid w:val="0020229B"/>
    <w:rsid w:val="00217F55"/>
    <w:rsid w:val="00221BB7"/>
    <w:rsid w:val="00247D87"/>
    <w:rsid w:val="00270478"/>
    <w:rsid w:val="00273978"/>
    <w:rsid w:val="00285EA9"/>
    <w:rsid w:val="00290C55"/>
    <w:rsid w:val="00291041"/>
    <w:rsid w:val="00291F42"/>
    <w:rsid w:val="002A3088"/>
    <w:rsid w:val="002B0B28"/>
    <w:rsid w:val="002B1040"/>
    <w:rsid w:val="002C112E"/>
    <w:rsid w:val="002F36E1"/>
    <w:rsid w:val="0032110C"/>
    <w:rsid w:val="00322599"/>
    <w:rsid w:val="00362334"/>
    <w:rsid w:val="00364531"/>
    <w:rsid w:val="00374B96"/>
    <w:rsid w:val="0037777F"/>
    <w:rsid w:val="003923EA"/>
    <w:rsid w:val="003A7642"/>
    <w:rsid w:val="003B0E23"/>
    <w:rsid w:val="003B2DDB"/>
    <w:rsid w:val="003B4065"/>
    <w:rsid w:val="003C52FE"/>
    <w:rsid w:val="00432571"/>
    <w:rsid w:val="004436D0"/>
    <w:rsid w:val="0044775F"/>
    <w:rsid w:val="00454A41"/>
    <w:rsid w:val="00473B37"/>
    <w:rsid w:val="00476D2F"/>
    <w:rsid w:val="00481789"/>
    <w:rsid w:val="00491E6D"/>
    <w:rsid w:val="004A072D"/>
    <w:rsid w:val="004A45C3"/>
    <w:rsid w:val="004B2370"/>
    <w:rsid w:val="004B2AED"/>
    <w:rsid w:val="004C6B4D"/>
    <w:rsid w:val="005133CE"/>
    <w:rsid w:val="00513DBB"/>
    <w:rsid w:val="0051609C"/>
    <w:rsid w:val="00517805"/>
    <w:rsid w:val="00527A84"/>
    <w:rsid w:val="005506C5"/>
    <w:rsid w:val="00554B58"/>
    <w:rsid w:val="00562A13"/>
    <w:rsid w:val="00567B82"/>
    <w:rsid w:val="005836FC"/>
    <w:rsid w:val="00594FA1"/>
    <w:rsid w:val="005A0528"/>
    <w:rsid w:val="005A1A5B"/>
    <w:rsid w:val="005A33BF"/>
    <w:rsid w:val="005C1623"/>
    <w:rsid w:val="005C5B75"/>
    <w:rsid w:val="005D1FEC"/>
    <w:rsid w:val="005D4A17"/>
    <w:rsid w:val="005E6BC6"/>
    <w:rsid w:val="005E70AB"/>
    <w:rsid w:val="005F26AB"/>
    <w:rsid w:val="005F5D74"/>
    <w:rsid w:val="0061450A"/>
    <w:rsid w:val="0062122E"/>
    <w:rsid w:val="006237B1"/>
    <w:rsid w:val="00624853"/>
    <w:rsid w:val="00643AFA"/>
    <w:rsid w:val="006473FB"/>
    <w:rsid w:val="00656912"/>
    <w:rsid w:val="00666AE5"/>
    <w:rsid w:val="00696E4A"/>
    <w:rsid w:val="006A4860"/>
    <w:rsid w:val="006B5703"/>
    <w:rsid w:val="006C6F63"/>
    <w:rsid w:val="00701CA4"/>
    <w:rsid w:val="007129AA"/>
    <w:rsid w:val="0073503B"/>
    <w:rsid w:val="00736C5B"/>
    <w:rsid w:val="007478C6"/>
    <w:rsid w:val="00764365"/>
    <w:rsid w:val="007763A8"/>
    <w:rsid w:val="007A2D8E"/>
    <w:rsid w:val="007B0662"/>
    <w:rsid w:val="007B3519"/>
    <w:rsid w:val="007B59DF"/>
    <w:rsid w:val="007B5FDC"/>
    <w:rsid w:val="007B78EA"/>
    <w:rsid w:val="007C261D"/>
    <w:rsid w:val="007C293D"/>
    <w:rsid w:val="007C65D4"/>
    <w:rsid w:val="007D697C"/>
    <w:rsid w:val="007E4973"/>
    <w:rsid w:val="00820FF3"/>
    <w:rsid w:val="00852D81"/>
    <w:rsid w:val="00862050"/>
    <w:rsid w:val="00865550"/>
    <w:rsid w:val="00874879"/>
    <w:rsid w:val="008A2383"/>
    <w:rsid w:val="008A44F5"/>
    <w:rsid w:val="008B541C"/>
    <w:rsid w:val="008C08D3"/>
    <w:rsid w:val="008C09AE"/>
    <w:rsid w:val="008C5700"/>
    <w:rsid w:val="008E5BD7"/>
    <w:rsid w:val="008E69EB"/>
    <w:rsid w:val="00915E04"/>
    <w:rsid w:val="0091646D"/>
    <w:rsid w:val="00922FDE"/>
    <w:rsid w:val="0092755A"/>
    <w:rsid w:val="00937068"/>
    <w:rsid w:val="00943F0D"/>
    <w:rsid w:val="00957753"/>
    <w:rsid w:val="00962EAC"/>
    <w:rsid w:val="00972ABC"/>
    <w:rsid w:val="00976F86"/>
    <w:rsid w:val="00982A6D"/>
    <w:rsid w:val="009846D0"/>
    <w:rsid w:val="009A2DF3"/>
    <w:rsid w:val="009A44F2"/>
    <w:rsid w:val="009A5378"/>
    <w:rsid w:val="009D76CF"/>
    <w:rsid w:val="009E3F66"/>
    <w:rsid w:val="009E4690"/>
    <w:rsid w:val="009F45F1"/>
    <w:rsid w:val="009F59ED"/>
    <w:rsid w:val="00A04058"/>
    <w:rsid w:val="00A13734"/>
    <w:rsid w:val="00A52773"/>
    <w:rsid w:val="00A545E1"/>
    <w:rsid w:val="00A67331"/>
    <w:rsid w:val="00A771F5"/>
    <w:rsid w:val="00AC06C3"/>
    <w:rsid w:val="00AE2A2A"/>
    <w:rsid w:val="00AF3421"/>
    <w:rsid w:val="00AF3FF9"/>
    <w:rsid w:val="00AF5419"/>
    <w:rsid w:val="00B46B4F"/>
    <w:rsid w:val="00B470AA"/>
    <w:rsid w:val="00B53C33"/>
    <w:rsid w:val="00B56A10"/>
    <w:rsid w:val="00B95C20"/>
    <w:rsid w:val="00B97B40"/>
    <w:rsid w:val="00BA3056"/>
    <w:rsid w:val="00BA450C"/>
    <w:rsid w:val="00BD2078"/>
    <w:rsid w:val="00BF2BF6"/>
    <w:rsid w:val="00BF477F"/>
    <w:rsid w:val="00C14BE4"/>
    <w:rsid w:val="00C231CB"/>
    <w:rsid w:val="00C319A2"/>
    <w:rsid w:val="00C44873"/>
    <w:rsid w:val="00C65BCE"/>
    <w:rsid w:val="00C6671B"/>
    <w:rsid w:val="00C7229D"/>
    <w:rsid w:val="00C7287E"/>
    <w:rsid w:val="00C85388"/>
    <w:rsid w:val="00C86DD7"/>
    <w:rsid w:val="00C977DE"/>
    <w:rsid w:val="00CC1D73"/>
    <w:rsid w:val="00CE77FE"/>
    <w:rsid w:val="00CF2585"/>
    <w:rsid w:val="00D12E5D"/>
    <w:rsid w:val="00D21807"/>
    <w:rsid w:val="00D22A7E"/>
    <w:rsid w:val="00D33129"/>
    <w:rsid w:val="00D3312F"/>
    <w:rsid w:val="00D37F18"/>
    <w:rsid w:val="00D51312"/>
    <w:rsid w:val="00D52AB0"/>
    <w:rsid w:val="00D77784"/>
    <w:rsid w:val="00DA6064"/>
    <w:rsid w:val="00DC1F08"/>
    <w:rsid w:val="00DC4BF2"/>
    <w:rsid w:val="00DD2401"/>
    <w:rsid w:val="00DD3490"/>
    <w:rsid w:val="00E013B4"/>
    <w:rsid w:val="00E02F7D"/>
    <w:rsid w:val="00E11552"/>
    <w:rsid w:val="00E72505"/>
    <w:rsid w:val="00E83828"/>
    <w:rsid w:val="00E94678"/>
    <w:rsid w:val="00E96365"/>
    <w:rsid w:val="00EA37B0"/>
    <w:rsid w:val="00EC1BAA"/>
    <w:rsid w:val="00ED4476"/>
    <w:rsid w:val="00EF7099"/>
    <w:rsid w:val="00F048B7"/>
    <w:rsid w:val="00F14F65"/>
    <w:rsid w:val="00F2046D"/>
    <w:rsid w:val="00F51C19"/>
    <w:rsid w:val="00F671CD"/>
    <w:rsid w:val="00F97122"/>
    <w:rsid w:val="00FA0ECF"/>
    <w:rsid w:val="00FE0CE5"/>
    <w:rsid w:val="00FE55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paragraph" w:styleId="Tekstfusnote">
    <w:name w:val="footnote text"/>
    <w:basedOn w:val="Normal"/>
    <w:link w:val="TekstfusnoteChar"/>
    <w:uiPriority w:val="99"/>
    <w:rsid w:val="00C7287E"/>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C7287E"/>
    <w:rPr>
      <w:rFonts w:ascii="Times New Roman" w:eastAsia="Times New Roman" w:hAnsi="Times New Roman"/>
      <w:lang w:val="en-US"/>
    </w:rPr>
  </w:style>
  <w:style w:type="character" w:styleId="Referencafusnote">
    <w:name w:val="footnote reference"/>
    <w:uiPriority w:val="99"/>
    <w:rsid w:val="00C728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paragraph" w:styleId="Tekstfusnote">
    <w:name w:val="footnote text"/>
    <w:basedOn w:val="Normal"/>
    <w:link w:val="TekstfusnoteChar"/>
    <w:uiPriority w:val="99"/>
    <w:rsid w:val="00C7287E"/>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C7287E"/>
    <w:rPr>
      <w:rFonts w:ascii="Times New Roman" w:eastAsia="Times New Roman" w:hAnsi="Times New Roman"/>
      <w:lang w:val="en-US"/>
    </w:rPr>
  </w:style>
  <w:style w:type="character" w:styleId="Referencafusnote">
    <w:name w:val="footnote reference"/>
    <w:uiPriority w:val="99"/>
    <w:rsid w:val="00C72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m-pozega.hr" TargetMode="External"/><Relationship Id="rId4" Type="http://schemas.microsoft.com/office/2007/relationships/stylesWithEffects" Target="stylesWithEffect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4959-F75C-45A0-9BA5-D13F05E8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15456</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18131</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Windows korisnik</cp:lastModifiedBy>
  <cp:revision>2</cp:revision>
  <cp:lastPrinted>2019-07-19T12:57:00Z</cp:lastPrinted>
  <dcterms:created xsi:type="dcterms:W3CDTF">2019-07-22T06:00:00Z</dcterms:created>
  <dcterms:modified xsi:type="dcterms:W3CDTF">2019-07-22T06:00:00Z</dcterms:modified>
</cp:coreProperties>
</file>